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63EF" w14:textId="5F36BA0E" w:rsidR="00443AAD" w:rsidRPr="00E72518" w:rsidRDefault="00443AAD" w:rsidP="00120DAA">
      <w:pPr>
        <w:spacing w:line="312" w:lineRule="auto"/>
        <w:ind w:right="567"/>
        <w:rPr>
          <w:sz w:val="20"/>
          <w:szCs w:val="20"/>
        </w:rPr>
      </w:pPr>
    </w:p>
    <w:p w14:paraId="58F7687F" w14:textId="6BC6E4D3" w:rsidR="007206C0" w:rsidRPr="005E35F1" w:rsidRDefault="00926A45" w:rsidP="00120DAA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DB2A24">
        <w:rPr>
          <w:rFonts w:ascii="Helvetica" w:hAnsi="Helvetica"/>
          <w:sz w:val="20"/>
          <w:szCs w:val="20"/>
        </w:rPr>
        <w:t>Leipheim, den</w:t>
      </w:r>
      <w:r w:rsidR="00560693" w:rsidRPr="00DB2A24">
        <w:rPr>
          <w:rFonts w:ascii="Helvetica" w:hAnsi="Helvetica"/>
          <w:sz w:val="20"/>
          <w:szCs w:val="20"/>
        </w:rPr>
        <w:t xml:space="preserve"> </w:t>
      </w:r>
      <w:r w:rsidR="005C058E">
        <w:rPr>
          <w:rFonts w:ascii="Helvetica" w:hAnsi="Helvetica"/>
          <w:sz w:val="20"/>
          <w:szCs w:val="20"/>
        </w:rPr>
        <w:t>29</w:t>
      </w:r>
      <w:r w:rsidRPr="00DB2A24">
        <w:rPr>
          <w:rFonts w:ascii="Helvetica" w:hAnsi="Helvetica"/>
          <w:sz w:val="20"/>
          <w:szCs w:val="20"/>
        </w:rPr>
        <w:t xml:space="preserve">. </w:t>
      </w:r>
      <w:r w:rsidR="00CE753D">
        <w:rPr>
          <w:rFonts w:ascii="Helvetica" w:hAnsi="Helvetica"/>
          <w:sz w:val="20"/>
          <w:szCs w:val="20"/>
        </w:rPr>
        <w:t>April</w:t>
      </w:r>
      <w:r w:rsidRPr="005E35F1">
        <w:rPr>
          <w:rFonts w:ascii="Helvetica" w:hAnsi="Helvetica"/>
          <w:sz w:val="20"/>
          <w:szCs w:val="20"/>
        </w:rPr>
        <w:t xml:space="preserve"> 202</w:t>
      </w:r>
      <w:r w:rsidR="00CE753D">
        <w:rPr>
          <w:rFonts w:ascii="Helvetica" w:hAnsi="Helvetica"/>
          <w:sz w:val="20"/>
          <w:szCs w:val="20"/>
        </w:rPr>
        <w:t>5</w:t>
      </w:r>
    </w:p>
    <w:p w14:paraId="2DC11007" w14:textId="77777777" w:rsidR="007206C0" w:rsidRPr="005E35F1" w:rsidRDefault="007206C0" w:rsidP="00120DAA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3C560F83" w14:textId="48406ECF" w:rsidR="009D530C" w:rsidRPr="00A74ACA" w:rsidRDefault="000D63F1" w:rsidP="00120DAA">
      <w:pPr>
        <w:spacing w:before="120" w:after="120" w:line="264" w:lineRule="auto"/>
        <w:ind w:right="567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 xml:space="preserve">Wanzl-Bestseller bei </w:t>
      </w:r>
      <w:r w:rsidR="00365110">
        <w:rPr>
          <w:rFonts w:ascii="Helvetica" w:hAnsi="Helvetica"/>
          <w:b/>
          <w:bCs/>
          <w:sz w:val="28"/>
          <w:szCs w:val="28"/>
        </w:rPr>
        <w:t>A</w:t>
      </w:r>
      <w:r>
        <w:rPr>
          <w:rFonts w:ascii="Helvetica" w:hAnsi="Helvetica"/>
          <w:b/>
          <w:bCs/>
          <w:sz w:val="28"/>
          <w:szCs w:val="28"/>
        </w:rPr>
        <w:t xml:space="preserve">mazon </w:t>
      </w:r>
      <w:r w:rsidR="00365110">
        <w:rPr>
          <w:rFonts w:ascii="Helvetica" w:hAnsi="Helvetica"/>
          <w:b/>
          <w:bCs/>
          <w:sz w:val="28"/>
          <w:szCs w:val="28"/>
        </w:rPr>
        <w:t xml:space="preserve">Business </w:t>
      </w:r>
      <w:r>
        <w:rPr>
          <w:rFonts w:ascii="Helvetica" w:hAnsi="Helvetica"/>
          <w:b/>
          <w:bCs/>
          <w:sz w:val="28"/>
          <w:szCs w:val="28"/>
        </w:rPr>
        <w:t>verfügbar</w:t>
      </w:r>
    </w:p>
    <w:p w14:paraId="6542B5D6" w14:textId="57C220BF" w:rsidR="00F255E8" w:rsidRPr="009B1C34" w:rsidRDefault="000D63F1" w:rsidP="00120DAA">
      <w:pPr>
        <w:spacing w:line="312" w:lineRule="auto"/>
        <w:ind w:right="567"/>
        <w:rPr>
          <w:rFonts w:ascii="Helvetica" w:hAnsi="Helvetica"/>
          <w:sz w:val="22"/>
          <w:szCs w:val="22"/>
        </w:rPr>
      </w:pPr>
      <w:proofErr w:type="spellStart"/>
      <w:r w:rsidRPr="009B1C34">
        <w:rPr>
          <w:rFonts w:ascii="Helvetica" w:hAnsi="Helvetica"/>
          <w:sz w:val="22"/>
          <w:szCs w:val="22"/>
        </w:rPr>
        <w:t>One</w:t>
      </w:r>
      <w:proofErr w:type="spellEnd"/>
      <w:r w:rsidRPr="009B1C34">
        <w:rPr>
          <w:rFonts w:ascii="Helvetica" w:hAnsi="Helvetica"/>
          <w:sz w:val="22"/>
          <w:szCs w:val="22"/>
        </w:rPr>
        <w:t>-</w:t>
      </w:r>
      <w:proofErr w:type="spellStart"/>
      <w:r w:rsidRPr="009B1C34">
        <w:rPr>
          <w:rFonts w:ascii="Helvetica" w:hAnsi="Helvetica"/>
          <w:sz w:val="22"/>
          <w:szCs w:val="22"/>
        </w:rPr>
        <w:t>Stop</w:t>
      </w:r>
      <w:proofErr w:type="spellEnd"/>
      <w:r w:rsidRPr="009B1C34">
        <w:rPr>
          <w:rFonts w:ascii="Helvetica" w:hAnsi="Helvetica"/>
          <w:sz w:val="22"/>
          <w:szCs w:val="22"/>
        </w:rPr>
        <w:t xml:space="preserve">-Shopping für Hoteliers und Gastronomen </w:t>
      </w:r>
    </w:p>
    <w:p w14:paraId="45E838CE" w14:textId="77777777" w:rsidR="007944E5" w:rsidRPr="009B1C34" w:rsidRDefault="007944E5" w:rsidP="00120DAA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5BE119BF" w14:textId="05C56EDF" w:rsidR="00C67288" w:rsidRDefault="008F552F" w:rsidP="0006250A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L</w:t>
      </w:r>
      <w:r w:rsidRPr="008F552F">
        <w:rPr>
          <w:rFonts w:ascii="Helvetica" w:hAnsi="Helvetica"/>
          <w:b/>
          <w:bCs/>
          <w:sz w:val="20"/>
          <w:szCs w:val="20"/>
        </w:rPr>
        <w:t>eistungsstarkes Familienunternehmen</w:t>
      </w:r>
      <w:r>
        <w:rPr>
          <w:rFonts w:ascii="Helvetica" w:hAnsi="Helvetica"/>
          <w:b/>
          <w:bCs/>
          <w:sz w:val="20"/>
          <w:szCs w:val="20"/>
        </w:rPr>
        <w:t xml:space="preserve"> trifft weltgrößten Online-Händler: Ab sofort sind lieferfähige </w:t>
      </w:r>
      <w:r w:rsidR="000D63F1">
        <w:rPr>
          <w:rFonts w:ascii="Helvetica" w:hAnsi="Helvetica"/>
          <w:b/>
          <w:bCs/>
          <w:sz w:val="20"/>
          <w:szCs w:val="20"/>
        </w:rPr>
        <w:t>Standardp</w:t>
      </w:r>
      <w:r>
        <w:rPr>
          <w:rFonts w:ascii="Helvetica" w:hAnsi="Helvetica"/>
          <w:b/>
          <w:bCs/>
          <w:sz w:val="20"/>
          <w:szCs w:val="20"/>
        </w:rPr>
        <w:t xml:space="preserve">rodukte aus dem Bereich Hotel Service von Wanzl auf dem Amazon B2B-Marketplace erhältlich. </w:t>
      </w:r>
      <w:r w:rsidR="000D63F1">
        <w:rPr>
          <w:rFonts w:ascii="Helvetica" w:hAnsi="Helvetica"/>
          <w:b/>
          <w:bCs/>
          <w:sz w:val="20"/>
          <w:szCs w:val="20"/>
        </w:rPr>
        <w:t xml:space="preserve">Mit diesem Schritt möchte das Unternehmen mit Sitz im süddeutschen Bayern insbesondere kleineren Häusern einen erweiterten Service anbieten. </w:t>
      </w:r>
      <w:r w:rsidR="00C67288">
        <w:rPr>
          <w:rFonts w:ascii="Helvetica" w:hAnsi="Helvetica"/>
          <w:b/>
          <w:bCs/>
          <w:sz w:val="20"/>
          <w:szCs w:val="20"/>
        </w:rPr>
        <w:t xml:space="preserve">Für </w:t>
      </w:r>
      <w:r w:rsidR="009A5352" w:rsidRPr="001652F2">
        <w:rPr>
          <w:rFonts w:ascii="Helvetica" w:hAnsi="Helvetica"/>
          <w:b/>
          <w:bCs/>
          <w:sz w:val="20"/>
          <w:szCs w:val="20"/>
        </w:rPr>
        <w:t xml:space="preserve">Markus Spengler, Senior </w:t>
      </w:r>
      <w:proofErr w:type="spellStart"/>
      <w:r w:rsidR="009A5352" w:rsidRPr="001652F2">
        <w:rPr>
          <w:rFonts w:ascii="Helvetica" w:hAnsi="Helvetica"/>
          <w:b/>
          <w:bCs/>
          <w:sz w:val="20"/>
          <w:szCs w:val="20"/>
        </w:rPr>
        <w:t>Vice</w:t>
      </w:r>
      <w:proofErr w:type="spellEnd"/>
      <w:r w:rsidR="009A5352" w:rsidRPr="001652F2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9A5352" w:rsidRPr="001652F2">
        <w:rPr>
          <w:rFonts w:ascii="Helvetica" w:hAnsi="Helvetica"/>
          <w:b/>
          <w:bCs/>
          <w:sz w:val="20"/>
          <w:szCs w:val="20"/>
        </w:rPr>
        <w:t>President</w:t>
      </w:r>
      <w:proofErr w:type="spellEnd"/>
      <w:r w:rsidR="009A5352" w:rsidRPr="001652F2">
        <w:rPr>
          <w:rFonts w:ascii="Helvetica" w:hAnsi="Helvetica"/>
          <w:b/>
          <w:bCs/>
          <w:sz w:val="20"/>
          <w:szCs w:val="20"/>
        </w:rPr>
        <w:t xml:space="preserve"> Sales Hotel</w:t>
      </w:r>
      <w:r w:rsidR="00EC06C5">
        <w:rPr>
          <w:rFonts w:ascii="Helvetica" w:hAnsi="Helvetica"/>
          <w:b/>
          <w:bCs/>
          <w:sz w:val="20"/>
          <w:szCs w:val="20"/>
        </w:rPr>
        <w:t xml:space="preserve"> &amp; Material Handling</w:t>
      </w:r>
      <w:r w:rsidR="001933BD">
        <w:rPr>
          <w:rFonts w:ascii="Helvetica" w:hAnsi="Helvetica"/>
          <w:b/>
          <w:bCs/>
          <w:sz w:val="20"/>
          <w:szCs w:val="20"/>
        </w:rPr>
        <w:t xml:space="preserve">, </w:t>
      </w:r>
      <w:r w:rsidR="00C67288">
        <w:rPr>
          <w:rFonts w:ascii="Helvetica" w:hAnsi="Helvetica"/>
          <w:b/>
          <w:bCs/>
          <w:sz w:val="20"/>
          <w:szCs w:val="20"/>
        </w:rPr>
        <w:t xml:space="preserve">ist dies zudem die </w:t>
      </w:r>
      <w:r w:rsidR="00FC0985">
        <w:rPr>
          <w:rFonts w:ascii="Helvetica" w:hAnsi="Helvetica"/>
          <w:b/>
          <w:bCs/>
          <w:sz w:val="20"/>
          <w:szCs w:val="20"/>
        </w:rPr>
        <w:t>logische</w:t>
      </w:r>
      <w:r w:rsidR="00993536">
        <w:rPr>
          <w:rFonts w:ascii="Helvetica" w:hAnsi="Helvetica"/>
          <w:b/>
          <w:bCs/>
          <w:sz w:val="20"/>
          <w:szCs w:val="20"/>
        </w:rPr>
        <w:t xml:space="preserve"> Fortschreibung</w:t>
      </w:r>
      <w:r w:rsidR="00FC0985">
        <w:rPr>
          <w:rFonts w:ascii="Helvetica" w:hAnsi="Helvetica"/>
          <w:b/>
          <w:bCs/>
          <w:sz w:val="20"/>
          <w:szCs w:val="20"/>
        </w:rPr>
        <w:t xml:space="preserve"> </w:t>
      </w:r>
      <w:r w:rsidR="00C67288">
        <w:rPr>
          <w:rFonts w:ascii="Helvetica" w:hAnsi="Helvetica"/>
          <w:b/>
          <w:bCs/>
          <w:sz w:val="20"/>
          <w:szCs w:val="20"/>
        </w:rPr>
        <w:t>der digitalen Vertriebsstrategie: „</w:t>
      </w:r>
      <w:r w:rsidR="003F2BD0">
        <w:rPr>
          <w:rFonts w:ascii="Helvetica" w:hAnsi="Helvetica"/>
          <w:b/>
          <w:bCs/>
          <w:sz w:val="20"/>
          <w:szCs w:val="20"/>
        </w:rPr>
        <w:t xml:space="preserve">Aufgrund der Zeitersparnis bei der Suche nach der optimalen Ausstattung ist </w:t>
      </w:r>
      <w:proofErr w:type="spellStart"/>
      <w:r w:rsidR="009B1C34">
        <w:rPr>
          <w:rFonts w:ascii="Helvetica" w:hAnsi="Helvetica"/>
          <w:b/>
          <w:bCs/>
          <w:sz w:val="20"/>
          <w:szCs w:val="20"/>
        </w:rPr>
        <w:t>One</w:t>
      </w:r>
      <w:proofErr w:type="spellEnd"/>
      <w:r w:rsidR="00972D8D">
        <w:rPr>
          <w:rFonts w:ascii="Helvetica" w:hAnsi="Helvetica"/>
          <w:b/>
          <w:bCs/>
          <w:sz w:val="20"/>
          <w:szCs w:val="20"/>
        </w:rPr>
        <w:t>-</w:t>
      </w:r>
      <w:proofErr w:type="spellStart"/>
      <w:r w:rsidR="009B1C34">
        <w:rPr>
          <w:rFonts w:ascii="Helvetica" w:hAnsi="Helvetica"/>
          <w:b/>
          <w:bCs/>
          <w:sz w:val="20"/>
          <w:szCs w:val="20"/>
        </w:rPr>
        <w:t>Stop</w:t>
      </w:r>
      <w:proofErr w:type="spellEnd"/>
      <w:r w:rsidR="00972D8D">
        <w:rPr>
          <w:rFonts w:ascii="Helvetica" w:hAnsi="Helvetica"/>
          <w:b/>
          <w:bCs/>
          <w:sz w:val="20"/>
          <w:szCs w:val="20"/>
        </w:rPr>
        <w:t>-</w:t>
      </w:r>
      <w:r w:rsidR="009B1C34">
        <w:rPr>
          <w:rFonts w:ascii="Helvetica" w:hAnsi="Helvetica"/>
          <w:b/>
          <w:bCs/>
          <w:sz w:val="20"/>
          <w:szCs w:val="20"/>
        </w:rPr>
        <w:t xml:space="preserve">Shopping mittlerweile auch bei den Hoteliers und Gastronomen </w:t>
      </w:r>
      <w:r w:rsidR="003F2BD0">
        <w:rPr>
          <w:rFonts w:ascii="Helvetica" w:hAnsi="Helvetica"/>
          <w:b/>
          <w:bCs/>
          <w:sz w:val="20"/>
          <w:szCs w:val="20"/>
        </w:rPr>
        <w:t>sehr beliebt</w:t>
      </w:r>
      <w:r w:rsidR="009B1C34">
        <w:rPr>
          <w:rFonts w:ascii="Helvetica" w:hAnsi="Helvetica"/>
          <w:b/>
          <w:bCs/>
          <w:sz w:val="20"/>
          <w:szCs w:val="20"/>
        </w:rPr>
        <w:t xml:space="preserve">. Wir </w:t>
      </w:r>
      <w:r w:rsidR="003832E1">
        <w:rPr>
          <w:rFonts w:ascii="Helvetica" w:hAnsi="Helvetica"/>
          <w:b/>
          <w:bCs/>
          <w:sz w:val="20"/>
          <w:szCs w:val="20"/>
        </w:rPr>
        <w:t>bieten</w:t>
      </w:r>
      <w:r w:rsidR="00725646">
        <w:rPr>
          <w:rFonts w:ascii="Helvetica" w:hAnsi="Helvetica"/>
          <w:b/>
          <w:bCs/>
          <w:sz w:val="20"/>
          <w:szCs w:val="20"/>
        </w:rPr>
        <w:t xml:space="preserve"> ihnen</w:t>
      </w:r>
      <w:r w:rsidR="003832E1">
        <w:rPr>
          <w:rFonts w:ascii="Helvetica" w:hAnsi="Helvetica"/>
          <w:b/>
          <w:bCs/>
          <w:sz w:val="20"/>
          <w:szCs w:val="20"/>
        </w:rPr>
        <w:t xml:space="preserve"> </w:t>
      </w:r>
      <w:r w:rsidR="009B1C34">
        <w:rPr>
          <w:rFonts w:ascii="Helvetica" w:hAnsi="Helvetica"/>
          <w:b/>
          <w:bCs/>
          <w:sz w:val="20"/>
          <w:szCs w:val="20"/>
        </w:rPr>
        <w:t>diese</w:t>
      </w:r>
      <w:r w:rsidR="003832E1">
        <w:rPr>
          <w:rFonts w:ascii="Helvetica" w:hAnsi="Helvetica"/>
          <w:b/>
          <w:bCs/>
          <w:sz w:val="20"/>
          <w:szCs w:val="20"/>
        </w:rPr>
        <w:t>s</w:t>
      </w:r>
      <w:r w:rsidR="009B1C34">
        <w:rPr>
          <w:rFonts w:ascii="Helvetica" w:hAnsi="Helvetica"/>
          <w:b/>
          <w:bCs/>
          <w:sz w:val="20"/>
          <w:szCs w:val="20"/>
        </w:rPr>
        <w:t xml:space="preserve"> </w:t>
      </w:r>
      <w:r w:rsidR="003832E1">
        <w:rPr>
          <w:rFonts w:ascii="Helvetica" w:hAnsi="Helvetica"/>
          <w:b/>
          <w:bCs/>
          <w:sz w:val="20"/>
          <w:szCs w:val="20"/>
        </w:rPr>
        <w:t xml:space="preserve">Plus an </w:t>
      </w:r>
      <w:r w:rsidR="009B1C34">
        <w:rPr>
          <w:rFonts w:ascii="Helvetica" w:hAnsi="Helvetica"/>
          <w:b/>
          <w:bCs/>
          <w:sz w:val="20"/>
          <w:szCs w:val="20"/>
        </w:rPr>
        <w:t xml:space="preserve">Service bereits </w:t>
      </w:r>
      <w:r w:rsidR="003A5137">
        <w:rPr>
          <w:rFonts w:ascii="Helvetica" w:hAnsi="Helvetica"/>
          <w:b/>
          <w:bCs/>
          <w:sz w:val="20"/>
          <w:szCs w:val="20"/>
        </w:rPr>
        <w:t xml:space="preserve">erfolgreich </w:t>
      </w:r>
      <w:r w:rsidR="003832E1">
        <w:rPr>
          <w:rFonts w:ascii="Helvetica" w:hAnsi="Helvetica"/>
          <w:b/>
          <w:bCs/>
          <w:sz w:val="20"/>
          <w:szCs w:val="20"/>
        </w:rPr>
        <w:t xml:space="preserve">durch </w:t>
      </w:r>
      <w:r w:rsidR="00725646">
        <w:rPr>
          <w:rFonts w:ascii="Helvetica" w:hAnsi="Helvetica"/>
          <w:b/>
          <w:bCs/>
          <w:sz w:val="20"/>
          <w:szCs w:val="20"/>
        </w:rPr>
        <w:t xml:space="preserve">unsere </w:t>
      </w:r>
      <w:r w:rsidR="009B1C34">
        <w:rPr>
          <w:rFonts w:ascii="Helvetica" w:hAnsi="Helvetica"/>
          <w:b/>
          <w:bCs/>
          <w:sz w:val="20"/>
          <w:szCs w:val="20"/>
        </w:rPr>
        <w:t xml:space="preserve">Partnerschaft mit </w:t>
      </w:r>
      <w:proofErr w:type="spellStart"/>
      <w:r w:rsidR="009B1C34">
        <w:rPr>
          <w:rFonts w:ascii="Helvetica" w:hAnsi="Helvetica"/>
          <w:b/>
          <w:bCs/>
          <w:sz w:val="20"/>
          <w:szCs w:val="20"/>
        </w:rPr>
        <w:t>Lusini</w:t>
      </w:r>
      <w:proofErr w:type="spellEnd"/>
      <w:r w:rsidR="009B1C34">
        <w:rPr>
          <w:rFonts w:ascii="Helvetica" w:hAnsi="Helvetica"/>
          <w:b/>
          <w:bCs/>
          <w:sz w:val="20"/>
          <w:szCs w:val="20"/>
        </w:rPr>
        <w:t xml:space="preserve"> an und bauen </w:t>
      </w:r>
      <w:r w:rsidR="00725646">
        <w:rPr>
          <w:rFonts w:ascii="Helvetica" w:hAnsi="Helvetica"/>
          <w:b/>
          <w:bCs/>
          <w:sz w:val="20"/>
          <w:szCs w:val="20"/>
        </w:rPr>
        <w:t xml:space="preserve">dies </w:t>
      </w:r>
      <w:r w:rsidR="009B1C34">
        <w:rPr>
          <w:rFonts w:ascii="Helvetica" w:hAnsi="Helvetica"/>
          <w:b/>
          <w:bCs/>
          <w:sz w:val="20"/>
          <w:szCs w:val="20"/>
        </w:rPr>
        <w:t>nun weiter aus. Amazon Business</w:t>
      </w:r>
      <w:r w:rsidR="00993493">
        <w:rPr>
          <w:rFonts w:ascii="Helvetica" w:hAnsi="Helvetica"/>
          <w:b/>
          <w:bCs/>
          <w:sz w:val="20"/>
          <w:szCs w:val="20"/>
        </w:rPr>
        <w:t xml:space="preserve"> hat</w:t>
      </w:r>
      <w:r w:rsidR="009B1C34">
        <w:rPr>
          <w:rFonts w:ascii="Helvetica" w:hAnsi="Helvetica"/>
          <w:b/>
          <w:bCs/>
          <w:sz w:val="20"/>
          <w:szCs w:val="20"/>
        </w:rPr>
        <w:t xml:space="preserve"> </w:t>
      </w:r>
      <w:r w:rsidR="003C4055">
        <w:rPr>
          <w:rFonts w:ascii="Helvetica" w:hAnsi="Helvetica"/>
          <w:b/>
          <w:bCs/>
          <w:sz w:val="20"/>
          <w:szCs w:val="20"/>
        </w:rPr>
        <w:t xml:space="preserve">bereits </w:t>
      </w:r>
      <w:r w:rsidR="009B1C34">
        <w:rPr>
          <w:rFonts w:ascii="Helvetica" w:hAnsi="Helvetica"/>
          <w:b/>
          <w:bCs/>
          <w:sz w:val="20"/>
          <w:szCs w:val="20"/>
        </w:rPr>
        <w:t>eine große Vielzahl an Produkten für</w:t>
      </w:r>
      <w:r w:rsidR="00972D8D">
        <w:rPr>
          <w:rFonts w:ascii="Helvetica" w:hAnsi="Helvetica"/>
          <w:b/>
          <w:bCs/>
          <w:sz w:val="20"/>
          <w:szCs w:val="20"/>
        </w:rPr>
        <w:t xml:space="preserve"> die</w:t>
      </w:r>
      <w:r w:rsidR="009B1C34">
        <w:rPr>
          <w:rFonts w:ascii="Helvetica" w:hAnsi="Helvetica"/>
          <w:b/>
          <w:bCs/>
          <w:sz w:val="20"/>
          <w:szCs w:val="20"/>
        </w:rPr>
        <w:t xml:space="preserve"> </w:t>
      </w:r>
      <w:r w:rsidR="00972D8D">
        <w:rPr>
          <w:rFonts w:ascii="Helvetica" w:hAnsi="Helvetica"/>
          <w:b/>
          <w:bCs/>
          <w:sz w:val="20"/>
          <w:szCs w:val="20"/>
        </w:rPr>
        <w:t>Hotellerie und Gastronomie</w:t>
      </w:r>
      <w:r w:rsidR="00993493">
        <w:rPr>
          <w:rFonts w:ascii="Helvetica" w:hAnsi="Helvetica"/>
          <w:b/>
          <w:bCs/>
          <w:sz w:val="20"/>
          <w:szCs w:val="20"/>
        </w:rPr>
        <w:t xml:space="preserve"> im Angebot</w:t>
      </w:r>
      <w:r w:rsidR="009B1C34">
        <w:rPr>
          <w:rFonts w:ascii="Helvetica" w:hAnsi="Helvetica"/>
          <w:b/>
          <w:bCs/>
          <w:sz w:val="20"/>
          <w:szCs w:val="20"/>
        </w:rPr>
        <w:t xml:space="preserve">, </w:t>
      </w:r>
      <w:r w:rsidR="003B1040">
        <w:rPr>
          <w:rFonts w:ascii="Helvetica" w:hAnsi="Helvetica"/>
          <w:b/>
          <w:bCs/>
          <w:sz w:val="20"/>
          <w:szCs w:val="20"/>
        </w:rPr>
        <w:t xml:space="preserve">ab </w:t>
      </w:r>
      <w:r w:rsidR="009B1C34">
        <w:rPr>
          <w:rFonts w:ascii="Helvetica" w:hAnsi="Helvetica"/>
          <w:b/>
          <w:bCs/>
          <w:sz w:val="20"/>
          <w:szCs w:val="20"/>
        </w:rPr>
        <w:t xml:space="preserve">jetzt </w:t>
      </w:r>
      <w:r w:rsidR="003B1040">
        <w:rPr>
          <w:rFonts w:ascii="Helvetica" w:hAnsi="Helvetica"/>
          <w:b/>
          <w:bCs/>
          <w:sz w:val="20"/>
          <w:szCs w:val="20"/>
        </w:rPr>
        <w:t xml:space="preserve">können die Kunden auch </w:t>
      </w:r>
      <w:r w:rsidR="00A87F70">
        <w:rPr>
          <w:rFonts w:ascii="Helvetica" w:hAnsi="Helvetica"/>
          <w:b/>
          <w:bCs/>
          <w:sz w:val="20"/>
          <w:szCs w:val="20"/>
        </w:rPr>
        <w:t>W</w:t>
      </w:r>
      <w:r w:rsidR="003B1040">
        <w:rPr>
          <w:rFonts w:ascii="Helvetica" w:hAnsi="Helvetica"/>
          <w:b/>
          <w:bCs/>
          <w:sz w:val="20"/>
          <w:szCs w:val="20"/>
        </w:rPr>
        <w:t xml:space="preserve">anzl-Produkte </w:t>
      </w:r>
      <w:r w:rsidR="003C4055">
        <w:rPr>
          <w:rFonts w:ascii="Helvetica" w:hAnsi="Helvetica"/>
          <w:b/>
          <w:bCs/>
          <w:sz w:val="20"/>
          <w:szCs w:val="20"/>
        </w:rPr>
        <w:t>bequem in ihren Warenkorb legen</w:t>
      </w:r>
      <w:r w:rsidR="009B1C34">
        <w:rPr>
          <w:rFonts w:ascii="Helvetica" w:hAnsi="Helvetica"/>
          <w:b/>
          <w:bCs/>
          <w:sz w:val="20"/>
          <w:szCs w:val="20"/>
        </w:rPr>
        <w:t>.“</w:t>
      </w:r>
      <w:r w:rsidR="00B64896">
        <w:rPr>
          <w:rFonts w:ascii="Helvetica" w:hAnsi="Helvetica"/>
          <w:b/>
          <w:bCs/>
          <w:sz w:val="20"/>
          <w:szCs w:val="20"/>
        </w:rPr>
        <w:t xml:space="preserve"> Der Vertrieb über Amazon </w:t>
      </w:r>
      <w:r w:rsidR="00012345">
        <w:rPr>
          <w:rFonts w:ascii="Helvetica" w:hAnsi="Helvetica"/>
          <w:b/>
          <w:bCs/>
          <w:sz w:val="20"/>
          <w:szCs w:val="20"/>
        </w:rPr>
        <w:t xml:space="preserve">erfolgt </w:t>
      </w:r>
      <w:r w:rsidR="00365110">
        <w:rPr>
          <w:rFonts w:ascii="Helvetica" w:hAnsi="Helvetica"/>
          <w:b/>
          <w:bCs/>
          <w:sz w:val="20"/>
          <w:szCs w:val="20"/>
        </w:rPr>
        <w:t xml:space="preserve">ausschließlich </w:t>
      </w:r>
      <w:r w:rsidR="00B64896">
        <w:rPr>
          <w:rFonts w:ascii="Helvetica" w:hAnsi="Helvetica"/>
          <w:b/>
          <w:bCs/>
          <w:sz w:val="20"/>
          <w:szCs w:val="20"/>
        </w:rPr>
        <w:t xml:space="preserve">für standardisierte Produkte, kundenindividuelle Lösungen mit passender Beratung werden nach wie vor vom Vertriebsteam von Wanzl Hotel Service </w:t>
      </w:r>
      <w:r w:rsidR="00F55189">
        <w:rPr>
          <w:rFonts w:ascii="Helvetica" w:hAnsi="Helvetica"/>
          <w:b/>
          <w:bCs/>
          <w:sz w:val="20"/>
          <w:szCs w:val="20"/>
        </w:rPr>
        <w:t>betreut</w:t>
      </w:r>
      <w:r w:rsidR="00B64896">
        <w:rPr>
          <w:rFonts w:ascii="Helvetica" w:hAnsi="Helvetica"/>
          <w:b/>
          <w:bCs/>
          <w:sz w:val="20"/>
          <w:szCs w:val="20"/>
        </w:rPr>
        <w:t>.</w:t>
      </w:r>
    </w:p>
    <w:p w14:paraId="1E2DF7A3" w14:textId="77777777" w:rsidR="00C67288" w:rsidRDefault="00C67288" w:rsidP="0006250A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1D7666A5" w14:textId="411CA317" w:rsidR="00BE65E9" w:rsidRPr="00B64896" w:rsidRDefault="00B64896" w:rsidP="0006250A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C85125">
        <w:rPr>
          <w:rFonts w:ascii="Helvetica" w:hAnsi="Helvetica"/>
          <w:sz w:val="20"/>
          <w:szCs w:val="20"/>
        </w:rPr>
        <w:t xml:space="preserve">Wie bei </w:t>
      </w:r>
      <w:proofErr w:type="spellStart"/>
      <w:r w:rsidRPr="00C85125">
        <w:rPr>
          <w:rFonts w:ascii="Helvetica" w:hAnsi="Helvetica"/>
          <w:sz w:val="20"/>
          <w:szCs w:val="20"/>
        </w:rPr>
        <w:t>Lusini</w:t>
      </w:r>
      <w:proofErr w:type="spellEnd"/>
      <w:r w:rsidRPr="00C85125">
        <w:rPr>
          <w:rFonts w:ascii="Helvetica" w:hAnsi="Helvetica"/>
          <w:sz w:val="20"/>
          <w:szCs w:val="20"/>
        </w:rPr>
        <w:t xml:space="preserve"> und im Wanzl-Online-Shop sind bei Amazon Business </w:t>
      </w:r>
      <w:r w:rsidR="00365110" w:rsidRPr="00C85125">
        <w:rPr>
          <w:rFonts w:ascii="Helvetica" w:hAnsi="Helvetica"/>
          <w:sz w:val="20"/>
          <w:szCs w:val="20"/>
        </w:rPr>
        <w:t xml:space="preserve">schnell lieferbare </w:t>
      </w:r>
      <w:r w:rsidR="00F2173B" w:rsidRPr="00C85125">
        <w:rPr>
          <w:rFonts w:ascii="Helvetica" w:hAnsi="Helvetica"/>
          <w:sz w:val="20"/>
          <w:szCs w:val="20"/>
        </w:rPr>
        <w:t>Bestseller aus dem Wanzl-Portfolio</w:t>
      </w:r>
      <w:r w:rsidR="00EB64E0" w:rsidRPr="00C85125">
        <w:rPr>
          <w:rFonts w:ascii="Helvetica" w:hAnsi="Helvetica"/>
          <w:sz w:val="20"/>
          <w:szCs w:val="20"/>
        </w:rPr>
        <w:t xml:space="preserve"> </w:t>
      </w:r>
      <w:r w:rsidR="00725692" w:rsidRPr="00C85125">
        <w:rPr>
          <w:rFonts w:ascii="Helvetica" w:hAnsi="Helvetica"/>
          <w:sz w:val="20"/>
          <w:szCs w:val="20"/>
        </w:rPr>
        <w:t xml:space="preserve">für den deutschen Hotelmarkt </w:t>
      </w:r>
      <w:r w:rsidR="00EB64E0" w:rsidRPr="00C85125">
        <w:rPr>
          <w:rFonts w:ascii="Helvetica" w:hAnsi="Helvetica"/>
          <w:sz w:val="20"/>
          <w:szCs w:val="20"/>
        </w:rPr>
        <w:t>verfügbar</w:t>
      </w:r>
      <w:r w:rsidRPr="00C85125">
        <w:rPr>
          <w:rFonts w:ascii="Helvetica" w:hAnsi="Helvetica"/>
          <w:sz w:val="20"/>
          <w:szCs w:val="20"/>
        </w:rPr>
        <w:t>. Dazu zählt der</w:t>
      </w:r>
      <w:r w:rsidR="00F2173B" w:rsidRPr="00C85125">
        <w:rPr>
          <w:rFonts w:ascii="Helvetica" w:hAnsi="Helvetica"/>
          <w:sz w:val="20"/>
          <w:szCs w:val="20"/>
        </w:rPr>
        <w:t xml:space="preserve"> Housekeeping-Trolley Mundus </w:t>
      </w:r>
      <w:r w:rsidR="00883104" w:rsidRPr="00C85125">
        <w:rPr>
          <w:rFonts w:ascii="Helvetica" w:hAnsi="Helvetica"/>
          <w:sz w:val="20"/>
          <w:szCs w:val="20"/>
        </w:rPr>
        <w:t xml:space="preserve">aus dem bestehenden Lagerprogramm </w:t>
      </w:r>
      <w:r w:rsidR="00F2173B" w:rsidRPr="00C85125">
        <w:rPr>
          <w:rFonts w:ascii="Helvetica" w:hAnsi="Helvetica"/>
          <w:sz w:val="20"/>
          <w:szCs w:val="20"/>
        </w:rPr>
        <w:t xml:space="preserve">– inklusive </w:t>
      </w:r>
      <w:r w:rsidRPr="00C85125">
        <w:rPr>
          <w:rFonts w:ascii="Helvetica" w:hAnsi="Helvetica"/>
          <w:sz w:val="20"/>
          <w:szCs w:val="20"/>
        </w:rPr>
        <w:t>vielzähliger</w:t>
      </w:r>
      <w:r w:rsidR="00F2173B" w:rsidRPr="00C85125">
        <w:rPr>
          <w:rFonts w:ascii="Helvetica" w:hAnsi="Helvetica"/>
          <w:sz w:val="20"/>
          <w:szCs w:val="20"/>
        </w:rPr>
        <w:t xml:space="preserve"> Zubehörteile – </w:t>
      </w:r>
      <w:r w:rsidRPr="00C85125">
        <w:rPr>
          <w:rFonts w:ascii="Helvetica" w:hAnsi="Helvetica"/>
          <w:sz w:val="20"/>
          <w:szCs w:val="20"/>
        </w:rPr>
        <w:t>ebenso wie</w:t>
      </w:r>
      <w:r w:rsidR="00F2173B" w:rsidRPr="00C85125">
        <w:rPr>
          <w:rFonts w:ascii="Helvetica" w:hAnsi="Helvetica"/>
          <w:sz w:val="20"/>
          <w:szCs w:val="20"/>
        </w:rPr>
        <w:t xml:space="preserve"> Wäschewagen </w:t>
      </w:r>
      <w:r w:rsidR="00B630AF" w:rsidRPr="00C85125">
        <w:rPr>
          <w:rFonts w:ascii="Helvetica" w:hAnsi="Helvetica"/>
          <w:sz w:val="20"/>
          <w:szCs w:val="20"/>
        </w:rPr>
        <w:t>und</w:t>
      </w:r>
      <w:r w:rsidR="00F2173B" w:rsidRPr="00C85125">
        <w:rPr>
          <w:rFonts w:ascii="Helvetica" w:hAnsi="Helvetica"/>
          <w:sz w:val="20"/>
          <w:szCs w:val="20"/>
        </w:rPr>
        <w:t xml:space="preserve"> </w:t>
      </w:r>
      <w:proofErr w:type="spellStart"/>
      <w:r w:rsidR="00F2173B" w:rsidRPr="00C85125">
        <w:rPr>
          <w:rFonts w:ascii="Helvetica" w:hAnsi="Helvetica"/>
          <w:sz w:val="20"/>
          <w:szCs w:val="20"/>
        </w:rPr>
        <w:t>Roomservice</w:t>
      </w:r>
      <w:proofErr w:type="spellEnd"/>
      <w:r w:rsidR="00F2173B" w:rsidRPr="00C85125">
        <w:rPr>
          <w:rFonts w:ascii="Helvetica" w:hAnsi="Helvetica"/>
          <w:sz w:val="20"/>
          <w:szCs w:val="20"/>
        </w:rPr>
        <w:t>-Equipment</w:t>
      </w:r>
      <w:r w:rsidRPr="00C85125">
        <w:rPr>
          <w:rFonts w:ascii="Helvetica" w:hAnsi="Helvetica"/>
          <w:sz w:val="20"/>
          <w:szCs w:val="20"/>
        </w:rPr>
        <w:t>.</w:t>
      </w:r>
      <w:r w:rsidR="0079106B" w:rsidRPr="00C85125">
        <w:rPr>
          <w:rFonts w:ascii="Helvetica" w:hAnsi="Helvetica"/>
          <w:sz w:val="20"/>
          <w:szCs w:val="20"/>
        </w:rPr>
        <w:t xml:space="preserve"> </w:t>
      </w:r>
      <w:r w:rsidR="004A1707" w:rsidRPr="00C85125">
        <w:rPr>
          <w:rFonts w:ascii="Helvetica" w:hAnsi="Helvetica"/>
          <w:sz w:val="20"/>
          <w:szCs w:val="20"/>
        </w:rPr>
        <w:t>Das Fundament</w:t>
      </w:r>
      <w:r w:rsidR="00074454" w:rsidRPr="00C85125">
        <w:rPr>
          <w:rFonts w:ascii="Helvetica" w:hAnsi="Helvetica"/>
          <w:sz w:val="20"/>
          <w:szCs w:val="20"/>
        </w:rPr>
        <w:t xml:space="preserve"> für den digitalen </w:t>
      </w:r>
      <w:r w:rsidR="00D86906" w:rsidRPr="00C85125">
        <w:rPr>
          <w:rFonts w:ascii="Helvetica" w:hAnsi="Helvetica"/>
          <w:sz w:val="20"/>
          <w:szCs w:val="20"/>
        </w:rPr>
        <w:t>V</w:t>
      </w:r>
      <w:r w:rsidR="00074454" w:rsidRPr="00C85125">
        <w:rPr>
          <w:rFonts w:ascii="Helvetica" w:hAnsi="Helvetica"/>
          <w:sz w:val="20"/>
          <w:szCs w:val="20"/>
        </w:rPr>
        <w:t xml:space="preserve">ertrieb hat Wanzl </w:t>
      </w:r>
      <w:r w:rsidR="004A1707" w:rsidRPr="00C85125">
        <w:rPr>
          <w:rFonts w:ascii="Helvetica" w:hAnsi="Helvetica"/>
          <w:sz w:val="20"/>
          <w:szCs w:val="20"/>
        </w:rPr>
        <w:t xml:space="preserve">im letzten Jahr </w:t>
      </w:r>
      <w:r w:rsidR="00074454" w:rsidRPr="00C85125">
        <w:rPr>
          <w:rFonts w:ascii="Helvetica" w:hAnsi="Helvetica"/>
          <w:sz w:val="20"/>
          <w:szCs w:val="20"/>
        </w:rPr>
        <w:t xml:space="preserve">mit der Einführung </w:t>
      </w:r>
      <w:r w:rsidR="004A1707" w:rsidRPr="00C85125">
        <w:rPr>
          <w:rFonts w:ascii="Helvetica" w:hAnsi="Helvetica"/>
          <w:sz w:val="20"/>
          <w:szCs w:val="20"/>
        </w:rPr>
        <w:t xml:space="preserve">des Schnelllieferprogramms gesetzt. Dieses hält fertig montierte Trolleys vor, die mit ausgewähltem Zubehör individualisiert werden können. </w:t>
      </w:r>
      <w:r w:rsidR="0018216A" w:rsidRPr="00C85125">
        <w:rPr>
          <w:rFonts w:ascii="Helvetica" w:hAnsi="Helvetica"/>
          <w:sz w:val="20"/>
          <w:szCs w:val="20"/>
        </w:rPr>
        <w:t xml:space="preserve">Darüber hinaus verfügt Wanzl selbst über eine umfangreiche Lagerhaltung für Standardprodukte und </w:t>
      </w:r>
      <w:r w:rsidR="009E5010" w:rsidRPr="00C85125">
        <w:rPr>
          <w:rFonts w:ascii="Helvetica" w:hAnsi="Helvetica"/>
          <w:sz w:val="20"/>
          <w:szCs w:val="20"/>
        </w:rPr>
        <w:t xml:space="preserve">gewährleistet </w:t>
      </w:r>
      <w:r w:rsidR="0018216A" w:rsidRPr="00C85125">
        <w:rPr>
          <w:rFonts w:ascii="Helvetica" w:hAnsi="Helvetica"/>
          <w:sz w:val="20"/>
          <w:szCs w:val="20"/>
        </w:rPr>
        <w:t>somit eine hohe Warenverfügbarkeit. „</w:t>
      </w:r>
      <w:r w:rsidR="00F23797" w:rsidRPr="00C85125">
        <w:rPr>
          <w:rFonts w:ascii="Helvetica" w:hAnsi="Helvetica"/>
          <w:sz w:val="20"/>
          <w:szCs w:val="20"/>
        </w:rPr>
        <w:t xml:space="preserve">Aus der </w:t>
      </w:r>
      <w:r w:rsidR="00B70C06" w:rsidRPr="00C85125">
        <w:rPr>
          <w:rFonts w:ascii="Helvetica" w:hAnsi="Helvetica"/>
          <w:sz w:val="20"/>
          <w:szCs w:val="20"/>
        </w:rPr>
        <w:t xml:space="preserve">Zusammenarbeit mit </w:t>
      </w:r>
      <w:proofErr w:type="spellStart"/>
      <w:r w:rsidR="00B70C06" w:rsidRPr="00C85125">
        <w:rPr>
          <w:rFonts w:ascii="Helvetica" w:hAnsi="Helvetica"/>
          <w:sz w:val="20"/>
          <w:szCs w:val="20"/>
        </w:rPr>
        <w:t>Lusini</w:t>
      </w:r>
      <w:proofErr w:type="spellEnd"/>
      <w:r w:rsidR="00B70C06" w:rsidRPr="00C85125">
        <w:rPr>
          <w:rFonts w:ascii="Helvetica" w:hAnsi="Helvetica"/>
          <w:sz w:val="20"/>
          <w:szCs w:val="20"/>
        </w:rPr>
        <w:t xml:space="preserve"> </w:t>
      </w:r>
      <w:r w:rsidR="009E5010" w:rsidRPr="00C85125">
        <w:rPr>
          <w:rFonts w:ascii="Helvetica" w:hAnsi="Helvetica"/>
          <w:sz w:val="20"/>
          <w:szCs w:val="20"/>
        </w:rPr>
        <w:t>wissen</w:t>
      </w:r>
      <w:r w:rsidR="005A0C23" w:rsidRPr="00C85125">
        <w:rPr>
          <w:rFonts w:ascii="Helvetica" w:hAnsi="Helvetica"/>
          <w:sz w:val="20"/>
          <w:szCs w:val="20"/>
        </w:rPr>
        <w:t xml:space="preserve"> </w:t>
      </w:r>
      <w:r w:rsidR="00B70C06" w:rsidRPr="00C85125">
        <w:rPr>
          <w:rFonts w:ascii="Helvetica" w:hAnsi="Helvetica"/>
          <w:sz w:val="20"/>
          <w:szCs w:val="20"/>
        </w:rPr>
        <w:t xml:space="preserve">wir, dass sowohl die Bestell- als auch Lieferprozesse sehr gut funktionieren. </w:t>
      </w:r>
      <w:r w:rsidR="003A5137" w:rsidRPr="00C85125">
        <w:rPr>
          <w:rFonts w:ascii="Helvetica" w:hAnsi="Helvetica"/>
          <w:sz w:val="20"/>
          <w:szCs w:val="20"/>
        </w:rPr>
        <w:t>Mit dieser Erfahrung im Rücken,</w:t>
      </w:r>
      <w:r w:rsidR="0018216A" w:rsidRPr="00C85125">
        <w:rPr>
          <w:rFonts w:ascii="Helvetica" w:hAnsi="Helvetica"/>
          <w:sz w:val="20"/>
          <w:szCs w:val="20"/>
        </w:rPr>
        <w:t xml:space="preserve"> sind </w:t>
      </w:r>
      <w:r w:rsidR="003A5137" w:rsidRPr="00C85125">
        <w:rPr>
          <w:rFonts w:ascii="Helvetica" w:hAnsi="Helvetica"/>
          <w:sz w:val="20"/>
          <w:szCs w:val="20"/>
        </w:rPr>
        <w:t xml:space="preserve">wir </w:t>
      </w:r>
      <w:r w:rsidR="0018216A" w:rsidRPr="00C85125">
        <w:rPr>
          <w:rFonts w:ascii="Helvetica" w:hAnsi="Helvetica"/>
          <w:sz w:val="20"/>
          <w:szCs w:val="20"/>
        </w:rPr>
        <w:t xml:space="preserve">bestens </w:t>
      </w:r>
      <w:r w:rsidR="00B70C06" w:rsidRPr="00C85125">
        <w:rPr>
          <w:rFonts w:ascii="Helvetica" w:hAnsi="Helvetica"/>
          <w:sz w:val="20"/>
          <w:szCs w:val="20"/>
        </w:rPr>
        <w:t xml:space="preserve">aufgestellt, um die </w:t>
      </w:r>
      <w:r w:rsidR="0018216A" w:rsidRPr="00C85125">
        <w:rPr>
          <w:rFonts w:ascii="Helvetica" w:hAnsi="Helvetica"/>
          <w:sz w:val="20"/>
          <w:szCs w:val="20"/>
        </w:rPr>
        <w:t>Bestellungen über Amazon Business</w:t>
      </w:r>
      <w:r w:rsidR="00B70C06" w:rsidRPr="00C85125">
        <w:rPr>
          <w:rFonts w:ascii="Helvetica" w:hAnsi="Helvetica"/>
          <w:sz w:val="20"/>
          <w:szCs w:val="20"/>
        </w:rPr>
        <w:t xml:space="preserve"> zuverlässig abzuwickeln</w:t>
      </w:r>
      <w:r w:rsidR="0018216A" w:rsidRPr="00C85125">
        <w:rPr>
          <w:rFonts w:ascii="Helvetica" w:hAnsi="Helvetica"/>
          <w:sz w:val="20"/>
          <w:szCs w:val="20"/>
        </w:rPr>
        <w:t>“, erklärt Spengler.</w:t>
      </w:r>
      <w:r w:rsidR="0018216A">
        <w:rPr>
          <w:rFonts w:ascii="Helvetica" w:hAnsi="Helvetica"/>
          <w:sz w:val="20"/>
          <w:szCs w:val="20"/>
        </w:rPr>
        <w:t xml:space="preserve"> </w:t>
      </w:r>
    </w:p>
    <w:p w14:paraId="4F594497" w14:textId="3AAB371D" w:rsidR="005D7B8D" w:rsidRDefault="00242AA4" w:rsidP="000574CB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  <w:r w:rsidRPr="00242AA4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01E284CC" w14:textId="77777777" w:rsidR="004C4D91" w:rsidRDefault="004C4D91" w:rsidP="005F3C11">
      <w:pPr>
        <w:spacing w:line="312" w:lineRule="auto"/>
        <w:ind w:right="567"/>
        <w:rPr>
          <w:rFonts w:ascii="Helvetica" w:hAnsi="Helvetica" w:cs="Arial"/>
          <w:sz w:val="20"/>
          <w:szCs w:val="20"/>
        </w:rPr>
      </w:pPr>
    </w:p>
    <w:p w14:paraId="4908F1BE" w14:textId="77777777" w:rsidR="00B47F59" w:rsidRDefault="00B47F59" w:rsidP="00120DAA">
      <w:pPr>
        <w:pStyle w:val="KeinLeerraum"/>
        <w:spacing w:line="288" w:lineRule="auto"/>
        <w:ind w:right="567"/>
        <w:jc w:val="both"/>
        <w:rPr>
          <w:rFonts w:ascii="Helvetica" w:hAnsi="Helvetica" w:cs="Arial"/>
          <w:sz w:val="20"/>
          <w:szCs w:val="20"/>
        </w:rPr>
      </w:pPr>
    </w:p>
    <w:p w14:paraId="29C3A4AF" w14:textId="77777777" w:rsidR="00B47F59" w:rsidRDefault="00B47F59" w:rsidP="00120DAA">
      <w:pPr>
        <w:pStyle w:val="KeinLeerraum"/>
        <w:spacing w:line="288" w:lineRule="auto"/>
        <w:ind w:right="567"/>
        <w:jc w:val="both"/>
        <w:rPr>
          <w:rFonts w:ascii="Helvetica" w:hAnsi="Helvetica" w:cs="Arial"/>
          <w:sz w:val="20"/>
          <w:szCs w:val="20"/>
        </w:rPr>
      </w:pPr>
    </w:p>
    <w:p w14:paraId="18BF5DC7" w14:textId="78F78A8E" w:rsidR="007D4C91" w:rsidRPr="007D4C91" w:rsidRDefault="007D4C91" w:rsidP="00120DAA">
      <w:pPr>
        <w:pStyle w:val="KeinLeerraum"/>
        <w:spacing w:line="288" w:lineRule="auto"/>
        <w:ind w:right="567"/>
        <w:jc w:val="both"/>
        <w:rPr>
          <w:rFonts w:ascii="Helvetica" w:hAnsi="Helvetica" w:cs="Arial"/>
          <w:sz w:val="20"/>
          <w:szCs w:val="20"/>
        </w:rPr>
      </w:pPr>
      <w:r w:rsidRPr="007D4C91">
        <w:rPr>
          <w:rFonts w:ascii="Helvetica" w:hAnsi="Helvetica" w:cs="Arial"/>
          <w:sz w:val="20"/>
          <w:szCs w:val="20"/>
        </w:rPr>
        <w:t xml:space="preserve">Bildmaterial steht Ihnen unter </w:t>
      </w:r>
      <w:hyperlink r:id="rId10" w:history="1">
        <w:r w:rsidRPr="007D4C91">
          <w:rPr>
            <w:rStyle w:val="Hyperlink"/>
            <w:rFonts w:ascii="Helvetica" w:hAnsi="Helvetica" w:cs="Arial"/>
            <w:sz w:val="20"/>
            <w:szCs w:val="20"/>
          </w:rPr>
          <w:t>https://press-n-relations.amid-pr.com</w:t>
        </w:r>
      </w:hyperlink>
      <w:r w:rsidRPr="007D4C91">
        <w:rPr>
          <w:rFonts w:ascii="Helvetica" w:hAnsi="Helvetica" w:cs="Arial"/>
          <w:sz w:val="20"/>
          <w:szCs w:val="20"/>
        </w:rPr>
        <w:t xml:space="preserve"> unter dem Begriff </w:t>
      </w:r>
      <w:r>
        <w:rPr>
          <w:rFonts w:ascii="Helvetica" w:hAnsi="Helvetica" w:cs="Arial"/>
          <w:sz w:val="20"/>
          <w:szCs w:val="20"/>
        </w:rPr>
        <w:t>„</w:t>
      </w:r>
      <w:r w:rsidR="00325ABF">
        <w:rPr>
          <w:rFonts w:ascii="Helvetica" w:hAnsi="Helvetica" w:cs="Arial"/>
          <w:sz w:val="20"/>
          <w:szCs w:val="20"/>
        </w:rPr>
        <w:t>Amazon_B2B</w:t>
      </w:r>
      <w:r w:rsidRPr="007D4C91">
        <w:rPr>
          <w:rFonts w:ascii="Helvetica" w:hAnsi="Helvetica" w:cs="Arial"/>
          <w:sz w:val="20"/>
          <w:szCs w:val="20"/>
        </w:rPr>
        <w:t>“ für den Download zur Verfügung.</w:t>
      </w:r>
    </w:p>
    <w:p w14:paraId="4065B436" w14:textId="37E64B63" w:rsidR="007D4C91" w:rsidRDefault="007D4C91" w:rsidP="00120DAA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6A29DAB9" w14:textId="5C9A4771" w:rsidR="00C47257" w:rsidRPr="00E72518" w:rsidRDefault="00540459" w:rsidP="00120DAA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    </w:t>
      </w:r>
    </w:p>
    <w:p w14:paraId="51A4C7C7" w14:textId="349CD3D5" w:rsidR="00926A45" w:rsidRPr="00BC570E" w:rsidRDefault="00926A45" w:rsidP="00120DAA">
      <w:pPr>
        <w:spacing w:line="312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Weitere Informationen</w:t>
      </w:r>
      <w:r w:rsidR="004D4045">
        <w:rPr>
          <w:rFonts w:ascii="Helvetica" w:hAnsi="Helvetica"/>
          <w:b/>
          <w:bCs/>
          <w:sz w:val="18"/>
          <w:szCs w:val="18"/>
        </w:rPr>
        <w:t>:</w:t>
      </w:r>
    </w:p>
    <w:p w14:paraId="6FF2B5FA" w14:textId="2BDAA125" w:rsidR="00560693" w:rsidRPr="00CE753D" w:rsidRDefault="00560693" w:rsidP="00120DAA">
      <w:pPr>
        <w:ind w:right="567"/>
        <w:rPr>
          <w:rFonts w:ascii="Helvetica" w:hAnsi="Helvetica"/>
          <w:sz w:val="18"/>
          <w:szCs w:val="18"/>
          <w:lang w:val="en-US"/>
        </w:rPr>
      </w:pPr>
      <w:r w:rsidRPr="00BC570E">
        <w:rPr>
          <w:rFonts w:ascii="Helvetica" w:hAnsi="Helvetica"/>
          <w:sz w:val="18"/>
          <w:szCs w:val="18"/>
        </w:rPr>
        <w:t xml:space="preserve">Wanzl GmbH &amp; Co. </w:t>
      </w:r>
      <w:r w:rsidRPr="00CE753D">
        <w:rPr>
          <w:rFonts w:ascii="Helvetica" w:hAnsi="Helvetica"/>
          <w:sz w:val="18"/>
          <w:szCs w:val="18"/>
          <w:lang w:val="en-US"/>
        </w:rPr>
        <w:t>KGaA</w:t>
      </w:r>
    </w:p>
    <w:p w14:paraId="4D3C37C9" w14:textId="3C117ED6" w:rsidR="00560693" w:rsidRPr="00CE753D" w:rsidRDefault="00CE753D" w:rsidP="00120DAA">
      <w:pPr>
        <w:ind w:right="567"/>
        <w:rPr>
          <w:rFonts w:ascii="Helvetica" w:hAnsi="Helvetica"/>
          <w:sz w:val="18"/>
          <w:szCs w:val="18"/>
          <w:lang w:val="en-US"/>
        </w:rPr>
      </w:pPr>
      <w:r w:rsidRPr="00CE753D">
        <w:rPr>
          <w:rFonts w:ascii="Helvetica" w:hAnsi="Helvetica"/>
          <w:sz w:val="18"/>
          <w:szCs w:val="18"/>
          <w:lang w:val="en-US"/>
        </w:rPr>
        <w:t>Simon Rappold</w:t>
      </w:r>
    </w:p>
    <w:p w14:paraId="65D90AAB" w14:textId="08EF2570" w:rsidR="006D22F9" w:rsidRPr="00CE753D" w:rsidRDefault="00CE753D" w:rsidP="00120DAA">
      <w:pPr>
        <w:ind w:right="567"/>
        <w:rPr>
          <w:rFonts w:ascii="Helvetica" w:hAnsi="Helvetica"/>
          <w:sz w:val="18"/>
          <w:szCs w:val="18"/>
          <w:lang w:val="en-US"/>
        </w:rPr>
      </w:pPr>
      <w:r w:rsidRPr="00CE753D">
        <w:rPr>
          <w:rFonts w:ascii="Helvetica" w:hAnsi="Helvetica"/>
          <w:sz w:val="18"/>
          <w:szCs w:val="18"/>
          <w:lang w:val="en-US"/>
        </w:rPr>
        <w:t xml:space="preserve">Senior </w:t>
      </w:r>
      <w:r w:rsidR="00560693" w:rsidRPr="00CE753D">
        <w:rPr>
          <w:rFonts w:ascii="Helvetica" w:hAnsi="Helvetica"/>
          <w:sz w:val="18"/>
          <w:szCs w:val="18"/>
          <w:lang w:val="en-US"/>
        </w:rPr>
        <w:t xml:space="preserve">Marketing Manager </w:t>
      </w:r>
    </w:p>
    <w:p w14:paraId="7A76A7DE" w14:textId="6E881C1B" w:rsidR="00560693" w:rsidRPr="00BC570E" w:rsidRDefault="00560693" w:rsidP="00120DAA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Rudolf-Wanzl-Straße 4</w:t>
      </w:r>
    </w:p>
    <w:p w14:paraId="3512FC4A" w14:textId="188A8B67" w:rsidR="00560693" w:rsidRPr="00BC570E" w:rsidRDefault="00560693" w:rsidP="00120DAA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 xml:space="preserve">89340 Leipheim </w:t>
      </w:r>
    </w:p>
    <w:p w14:paraId="34657A7A" w14:textId="4D2F5BA6" w:rsidR="00560693" w:rsidRPr="002E3DF3" w:rsidRDefault="00114DE8" w:rsidP="00120DAA">
      <w:pPr>
        <w:ind w:right="567"/>
        <w:rPr>
          <w:rFonts w:ascii="Helvetica" w:hAnsi="Helvetica"/>
          <w:sz w:val="18"/>
          <w:szCs w:val="18"/>
        </w:rPr>
      </w:pPr>
      <w:r w:rsidRPr="002E3DF3">
        <w:rPr>
          <w:rFonts w:ascii="Helvetica" w:hAnsi="Helvetica"/>
          <w:sz w:val="18"/>
          <w:szCs w:val="18"/>
        </w:rPr>
        <w:t>Tel</w:t>
      </w:r>
      <w:r w:rsidR="00560693" w:rsidRPr="002E3DF3">
        <w:rPr>
          <w:rFonts w:ascii="Helvetica" w:hAnsi="Helvetica"/>
          <w:sz w:val="18"/>
          <w:szCs w:val="18"/>
        </w:rPr>
        <w:t xml:space="preserve"> </w:t>
      </w:r>
      <w:r w:rsidR="00C56A2D" w:rsidRPr="002E3DF3">
        <w:rPr>
          <w:rFonts w:ascii="Helvetica" w:hAnsi="Helvetica"/>
          <w:sz w:val="18"/>
          <w:szCs w:val="18"/>
        </w:rPr>
        <w:t>+49 8221 729</w:t>
      </w:r>
      <w:r w:rsidR="00CE753D" w:rsidRPr="002E3DF3">
        <w:rPr>
          <w:rFonts w:ascii="Helvetica" w:hAnsi="Helvetica"/>
          <w:sz w:val="18"/>
          <w:szCs w:val="18"/>
        </w:rPr>
        <w:t>-6561</w:t>
      </w:r>
    </w:p>
    <w:p w14:paraId="2836ACDD" w14:textId="24DE21F8" w:rsidR="00E20DD2" w:rsidRPr="00CE753D" w:rsidRDefault="006D22F9" w:rsidP="00120DAA">
      <w:pPr>
        <w:ind w:right="567"/>
        <w:rPr>
          <w:rFonts w:ascii="Helvetica" w:hAnsi="Helvetica"/>
          <w:sz w:val="18"/>
          <w:szCs w:val="18"/>
          <w:lang w:val="en-US"/>
        </w:rPr>
      </w:pPr>
      <w:r w:rsidRPr="00CE753D">
        <w:rPr>
          <w:rFonts w:ascii="Helvetica" w:hAnsi="Helvetica"/>
          <w:sz w:val="18"/>
          <w:szCs w:val="18"/>
          <w:lang w:val="en-US"/>
        </w:rPr>
        <w:t xml:space="preserve">Mail: </w:t>
      </w:r>
      <w:hyperlink r:id="rId11" w:history="1">
        <w:r w:rsidR="00CE753D" w:rsidRPr="00CE753D">
          <w:rPr>
            <w:rStyle w:val="Hyperlink"/>
            <w:rFonts w:ascii="Helvetica" w:hAnsi="Helvetica"/>
            <w:sz w:val="18"/>
            <w:szCs w:val="18"/>
            <w:lang w:val="en-US"/>
          </w:rPr>
          <w:t>simon.rappold@wanzl.com</w:t>
        </w:r>
      </w:hyperlink>
    </w:p>
    <w:p w14:paraId="5CED5DBB" w14:textId="2D70BB3D" w:rsidR="006D22F9" w:rsidRPr="002E3DF3" w:rsidRDefault="0081479B" w:rsidP="00120DAA">
      <w:pPr>
        <w:ind w:right="567"/>
        <w:rPr>
          <w:rFonts w:ascii="Helvetica" w:hAnsi="Helvetica"/>
          <w:sz w:val="18"/>
          <w:szCs w:val="18"/>
          <w:lang w:val="en-US"/>
        </w:rPr>
      </w:pPr>
      <w:hyperlink r:id="rId12" w:history="1">
        <w:r w:rsidRPr="002E3DF3">
          <w:rPr>
            <w:rStyle w:val="Hyperlink"/>
            <w:rFonts w:ascii="Helvetica" w:hAnsi="Helvetica"/>
            <w:sz w:val="18"/>
            <w:szCs w:val="18"/>
            <w:lang w:val="en-US"/>
          </w:rPr>
          <w:t>www.wanzl.com</w:t>
        </w:r>
      </w:hyperlink>
    </w:p>
    <w:p w14:paraId="64B20B79" w14:textId="77777777" w:rsidR="006D22F9" w:rsidRPr="002E3DF3" w:rsidRDefault="006D22F9" w:rsidP="00120DAA">
      <w:pPr>
        <w:ind w:right="567"/>
        <w:rPr>
          <w:rFonts w:ascii="Helvetica" w:hAnsi="Helvetica"/>
          <w:sz w:val="18"/>
          <w:szCs w:val="18"/>
          <w:lang w:val="en-US"/>
        </w:rPr>
      </w:pPr>
    </w:p>
    <w:p w14:paraId="0E72C459" w14:textId="02887E2D" w:rsidR="00E20DD2" w:rsidRPr="002E3DF3" w:rsidRDefault="00E20DD2" w:rsidP="00120DAA">
      <w:pPr>
        <w:spacing w:line="312" w:lineRule="auto"/>
        <w:ind w:right="567"/>
        <w:rPr>
          <w:rFonts w:ascii="Helvetica" w:hAnsi="Helvetica"/>
          <w:sz w:val="18"/>
          <w:szCs w:val="18"/>
          <w:lang w:val="en-US"/>
        </w:rPr>
      </w:pPr>
    </w:p>
    <w:p w14:paraId="2859FFD4" w14:textId="77777777" w:rsidR="00E20DD2" w:rsidRPr="00BC570E" w:rsidRDefault="00E20DD2" w:rsidP="00120DAA">
      <w:pPr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Presse- und Öffentlichkeitsarbeit:</w:t>
      </w:r>
    </w:p>
    <w:p w14:paraId="1E9A0EDB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>Wanzl Pressebüro</w:t>
      </w:r>
    </w:p>
    <w:p w14:paraId="1738B6E9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 xml:space="preserve">c/o Press’n’Relations GmbH </w:t>
      </w:r>
    </w:p>
    <w:p w14:paraId="75CDC9D4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>Magirus</w:t>
      </w:r>
      <w:r>
        <w:rPr>
          <w:rFonts w:ascii="Helvetica" w:hAnsi="Helvetica"/>
          <w:sz w:val="18"/>
          <w:szCs w:val="18"/>
        </w:rPr>
        <w:t>-Deutz-Straße 14</w:t>
      </w:r>
      <w:r w:rsidRPr="00F565E2">
        <w:rPr>
          <w:rFonts w:ascii="Helvetica" w:hAnsi="Helvetica"/>
          <w:sz w:val="18"/>
          <w:szCs w:val="18"/>
        </w:rPr>
        <w:t xml:space="preserve"> – D-89077 Ulm </w:t>
      </w:r>
    </w:p>
    <w:p w14:paraId="72C4CB44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>Désirée Müller</w:t>
      </w:r>
    </w:p>
    <w:p w14:paraId="02B6D649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color w:val="000000"/>
          <w:sz w:val="18"/>
          <w:szCs w:val="18"/>
        </w:rPr>
        <w:t>T</w:t>
      </w:r>
      <w:r>
        <w:rPr>
          <w:rFonts w:ascii="Helvetica" w:hAnsi="Helvetica"/>
          <w:color w:val="000000"/>
          <w:sz w:val="18"/>
          <w:szCs w:val="18"/>
        </w:rPr>
        <w:t>el</w:t>
      </w:r>
      <w:r w:rsidRPr="00F565E2">
        <w:rPr>
          <w:rFonts w:ascii="Helvetica" w:hAnsi="Helvetica"/>
          <w:color w:val="000000"/>
          <w:sz w:val="18"/>
          <w:szCs w:val="18"/>
        </w:rPr>
        <w:t xml:space="preserve">: +49 731 </w:t>
      </w:r>
      <w:r w:rsidRPr="006924CF">
        <w:rPr>
          <w:rFonts w:ascii="Helvetica" w:hAnsi="Helvetica"/>
          <w:color w:val="000000"/>
          <w:sz w:val="18"/>
          <w:szCs w:val="18"/>
        </w:rPr>
        <w:t>146 156-7</w:t>
      </w:r>
      <w:r>
        <w:rPr>
          <w:rFonts w:ascii="Helvetica" w:hAnsi="Helvetica"/>
          <w:color w:val="000000"/>
          <w:sz w:val="18"/>
          <w:szCs w:val="18"/>
        </w:rPr>
        <w:t>2</w:t>
      </w:r>
      <w:r w:rsidRPr="00F565E2">
        <w:rPr>
          <w:rFonts w:ascii="Helvetica" w:hAnsi="Helvetica"/>
          <w:color w:val="000000"/>
          <w:sz w:val="18"/>
          <w:szCs w:val="18"/>
        </w:rPr>
        <w:br/>
        <w:t>Mail: </w:t>
      </w:r>
      <w:hyperlink r:id="rId13" w:history="1">
        <w:r w:rsidRPr="00F565E2">
          <w:rPr>
            <w:rStyle w:val="Hyperlink"/>
            <w:rFonts w:ascii="Helvetica" w:hAnsi="Helvetica"/>
            <w:sz w:val="18"/>
            <w:szCs w:val="18"/>
          </w:rPr>
          <w:t>dmt@press-n-relations.de</w:t>
        </w:r>
      </w:hyperlink>
    </w:p>
    <w:p w14:paraId="3B475542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>Nataša Forstner</w:t>
      </w:r>
    </w:p>
    <w:p w14:paraId="3A9E9B4C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F565E2">
        <w:rPr>
          <w:rFonts w:ascii="Helvetica" w:hAnsi="Helvetica"/>
          <w:sz w:val="18"/>
          <w:szCs w:val="18"/>
        </w:rPr>
        <w:t>Tel.: +49</w:t>
      </w:r>
      <w:r>
        <w:rPr>
          <w:rFonts w:ascii="Helvetica" w:hAnsi="Helvetica"/>
          <w:sz w:val="18"/>
          <w:szCs w:val="18"/>
        </w:rPr>
        <w:t xml:space="preserve"> 731</w:t>
      </w:r>
      <w:r w:rsidRPr="00F565E2">
        <w:rPr>
          <w:rFonts w:ascii="Helvetica" w:hAnsi="Helvetica"/>
          <w:sz w:val="18"/>
          <w:szCs w:val="18"/>
        </w:rPr>
        <w:t xml:space="preserve"> </w:t>
      </w:r>
      <w:r w:rsidRPr="006924CF">
        <w:rPr>
          <w:rFonts w:ascii="Helvetica" w:hAnsi="Helvetica"/>
          <w:sz w:val="18"/>
          <w:szCs w:val="18"/>
        </w:rPr>
        <w:t>146 156-77</w:t>
      </w:r>
    </w:p>
    <w:p w14:paraId="71B886AD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3193F639">
        <w:rPr>
          <w:rFonts w:ascii="Helvetica" w:hAnsi="Helvetica"/>
          <w:color w:val="000000" w:themeColor="text1"/>
          <w:sz w:val="18"/>
          <w:szCs w:val="18"/>
        </w:rPr>
        <w:t>Mail: </w:t>
      </w:r>
      <w:hyperlink r:id="rId14">
        <w:r w:rsidRPr="3193F639">
          <w:rPr>
            <w:rStyle w:val="Hyperlink"/>
            <w:rFonts w:ascii="Helvetica" w:hAnsi="Helvetica"/>
            <w:sz w:val="18"/>
            <w:szCs w:val="18"/>
          </w:rPr>
          <w:t>nfo@press-n-relations.de</w:t>
        </w:r>
      </w:hyperlink>
    </w:p>
    <w:p w14:paraId="4F139368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18"/>
          <w:szCs w:val="18"/>
        </w:rPr>
      </w:pPr>
      <w:hyperlink r:id="rId15" w:history="1">
        <w:r w:rsidRPr="00F565E2">
          <w:rPr>
            <w:rStyle w:val="Hyperlink"/>
            <w:rFonts w:ascii="Helvetica" w:hAnsi="Helvetica"/>
            <w:sz w:val="18"/>
            <w:szCs w:val="18"/>
          </w:rPr>
          <w:t>www.press-n-relations.de</w:t>
        </w:r>
      </w:hyperlink>
    </w:p>
    <w:p w14:paraId="3D0AE0A9" w14:textId="77777777" w:rsidR="009D600E" w:rsidRPr="00F565E2" w:rsidRDefault="009D600E" w:rsidP="009D600E">
      <w:pPr>
        <w:spacing w:line="288" w:lineRule="auto"/>
        <w:ind w:right="567"/>
        <w:rPr>
          <w:rFonts w:ascii="Helvetica" w:hAnsi="Helvetica"/>
          <w:sz w:val="20"/>
          <w:szCs w:val="20"/>
        </w:rPr>
      </w:pPr>
    </w:p>
    <w:p w14:paraId="6559921A" w14:textId="77777777" w:rsidR="009D600E" w:rsidRDefault="009D600E" w:rsidP="009D600E">
      <w:pPr>
        <w:spacing w:line="288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71C4C631" w14:textId="7F7C647B" w:rsidR="00DE1C0F" w:rsidRPr="00E20DD2" w:rsidRDefault="00DE1C0F" w:rsidP="00120DAA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4E393B12" w14:textId="51283659" w:rsidR="00E83130" w:rsidRDefault="00E83130" w:rsidP="00120DAA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551FC71A" w14:textId="57033115" w:rsidR="00A636CA" w:rsidRPr="00BC570E" w:rsidRDefault="00A636CA" w:rsidP="00120DAA">
      <w:pPr>
        <w:spacing w:line="288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Über Wanzl</w:t>
      </w:r>
    </w:p>
    <w:p w14:paraId="4EBEEB3A" w14:textId="59B3AC50" w:rsidR="00DC546B" w:rsidRPr="00BC570E" w:rsidRDefault="00DC546B" w:rsidP="00120DAA">
      <w:pPr>
        <w:spacing w:line="288" w:lineRule="auto"/>
        <w:ind w:right="567"/>
        <w:rPr>
          <w:rFonts w:ascii="Helvetica" w:hAnsi="Helvetica" w:cs="Arial"/>
          <w:b/>
          <w:bCs/>
          <w:sz w:val="18"/>
          <w:szCs w:val="18"/>
        </w:rPr>
      </w:pPr>
      <w:r w:rsidRPr="00BC570E">
        <w:rPr>
          <w:rFonts w:ascii="Helvetica" w:hAnsi="Helvetica" w:cs="Arial"/>
          <w:b/>
          <w:bCs/>
          <w:sz w:val="18"/>
          <w:szCs w:val="18"/>
        </w:rPr>
        <w:t>WANZL – dynamisch handeln</w:t>
      </w:r>
    </w:p>
    <w:p w14:paraId="0D52E544" w14:textId="516008AE" w:rsidR="00DC546B" w:rsidRDefault="00DC546B" w:rsidP="00120DAA">
      <w:pPr>
        <w:spacing w:line="288" w:lineRule="auto"/>
        <w:ind w:right="567"/>
        <w:rPr>
          <w:rFonts w:ascii="Helvetica" w:hAnsi="Helvetica" w:cs="Arial"/>
          <w:b/>
          <w:bCs/>
          <w:sz w:val="18"/>
          <w:szCs w:val="18"/>
        </w:rPr>
      </w:pPr>
      <w:r w:rsidRPr="00BC570E">
        <w:rPr>
          <w:rFonts w:ascii="Helvetica" w:hAnsi="Helvetica" w:cs="Arial"/>
          <w:sz w:val="18"/>
          <w:szCs w:val="18"/>
        </w:rPr>
        <w:t>Seit 1947 ist Wanzl der Motor des Handels. Als Hersteller von Draht-Einkaufswagen gestartet</w:t>
      </w:r>
      <w:r w:rsidR="008A5E98">
        <w:rPr>
          <w:rFonts w:ascii="Helvetica" w:hAnsi="Helvetica" w:cs="Arial"/>
          <w:sz w:val="18"/>
          <w:szCs w:val="18"/>
        </w:rPr>
        <w:t>,</w:t>
      </w:r>
      <w:r w:rsidRPr="00BC570E">
        <w:rPr>
          <w:rFonts w:ascii="Helvetica" w:hAnsi="Helvetica" w:cs="Arial"/>
          <w:sz w:val="18"/>
          <w:szCs w:val="18"/>
        </w:rPr>
        <w:t xml:space="preserve"> ist das Unternehmen heute weltweit innovativer Schrittmacher für Retail Solutions. Wanzl realisiert als Gesamtlösungsanbieter einzigartige Einkaufserlebnisse. Das können innovative Produkte wie smarte Einkaufswagen und Warenpräsentation</w:t>
      </w:r>
      <w:r w:rsidR="008A5E98">
        <w:rPr>
          <w:rFonts w:ascii="Helvetica" w:hAnsi="Helvetica" w:cs="Arial"/>
          <w:sz w:val="18"/>
          <w:szCs w:val="18"/>
        </w:rPr>
        <w:t>s</w:t>
      </w:r>
      <w:r w:rsidRPr="00BC570E">
        <w:rPr>
          <w:rFonts w:ascii="Helvetica" w:hAnsi="Helvetica" w:cs="Arial"/>
          <w:sz w:val="18"/>
          <w:szCs w:val="18"/>
        </w:rPr>
        <w:t>systeme sein, digitale Lösungen, aber auch kreative Shop-Konzepte wie 24/7-Stores und Fulfillment-Formate. Zudem zählen individuelle Logistiklösungen aus dem Geschäftsfeld Material Handling, vollautomatisierte Zutritts- und Besuchermanagement-Systeme aus dem Geschäftsfeld Access Solutions sowie Premiumprodukte für Flughäfen und Hotels aus den Bereichen Airport und Hotel Services zu den Kernkompetenzen des Unternehmens. Mit über 4.600 Mitarbeitenden, 1</w:t>
      </w:r>
      <w:r w:rsidR="00582A7E">
        <w:rPr>
          <w:rFonts w:ascii="Helvetica" w:hAnsi="Helvetica" w:cs="Arial"/>
          <w:sz w:val="18"/>
          <w:szCs w:val="18"/>
        </w:rPr>
        <w:t>2</w:t>
      </w:r>
      <w:r w:rsidRPr="00BC570E">
        <w:rPr>
          <w:rFonts w:ascii="Helvetica" w:hAnsi="Helvetica" w:cs="Arial"/>
          <w:sz w:val="18"/>
          <w:szCs w:val="18"/>
        </w:rPr>
        <w:t xml:space="preserve"> internationalen Produktionsstandorten in </w:t>
      </w:r>
      <w:r w:rsidR="00582A7E">
        <w:rPr>
          <w:rFonts w:ascii="Helvetica" w:hAnsi="Helvetica" w:cs="Arial"/>
          <w:sz w:val="18"/>
          <w:szCs w:val="18"/>
        </w:rPr>
        <w:t>8</w:t>
      </w:r>
      <w:r w:rsidRPr="00BC570E">
        <w:rPr>
          <w:rFonts w:ascii="Helvetica" w:hAnsi="Helvetica" w:cs="Arial"/>
          <w:sz w:val="18"/>
          <w:szCs w:val="18"/>
        </w:rPr>
        <w:t xml:space="preserve"> Ländern, 27 Vertriebsniederlassungen und rund 50 Vertretungen steht Wanzl weltweit als leistungsstarkes und werteorientiertes Familienunternehmen an der Seite seiner Kunden. </w:t>
      </w:r>
      <w:r w:rsidRPr="00BC570E">
        <w:rPr>
          <w:rFonts w:ascii="Helvetica" w:hAnsi="Helvetica" w:cs="Arial"/>
          <w:b/>
          <w:bCs/>
          <w:sz w:val="18"/>
          <w:szCs w:val="18"/>
        </w:rPr>
        <w:t>REALIZED BY WANZL.</w:t>
      </w:r>
    </w:p>
    <w:p w14:paraId="7B1A9B8A" w14:textId="77777777" w:rsidR="00620803" w:rsidRPr="00BC570E" w:rsidRDefault="00620803" w:rsidP="00120DAA">
      <w:pPr>
        <w:spacing w:line="288" w:lineRule="auto"/>
        <w:ind w:right="567"/>
        <w:rPr>
          <w:rFonts w:ascii="Helvetica" w:hAnsi="Helvetica" w:cs="Arial"/>
          <w:sz w:val="18"/>
          <w:szCs w:val="18"/>
        </w:rPr>
      </w:pPr>
    </w:p>
    <w:sectPr w:rsidR="00620803" w:rsidRPr="00BC570E" w:rsidSect="00E72518">
      <w:headerReference w:type="default" r:id="rId16"/>
      <w:pgSz w:w="11900" w:h="16840"/>
      <w:pgMar w:top="1417" w:right="211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54DCD" w14:textId="77777777" w:rsidR="00C0579D" w:rsidRDefault="00C0579D" w:rsidP="00926A45">
      <w:r>
        <w:separator/>
      </w:r>
    </w:p>
  </w:endnote>
  <w:endnote w:type="continuationSeparator" w:id="0">
    <w:p w14:paraId="78AADBC1" w14:textId="77777777" w:rsidR="00C0579D" w:rsidRDefault="00C0579D" w:rsidP="0092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0366B" w14:textId="77777777" w:rsidR="00C0579D" w:rsidRDefault="00C0579D" w:rsidP="00926A45">
      <w:r>
        <w:separator/>
      </w:r>
    </w:p>
  </w:footnote>
  <w:footnote w:type="continuationSeparator" w:id="0">
    <w:p w14:paraId="34CC21CF" w14:textId="77777777" w:rsidR="00C0579D" w:rsidRDefault="00C0579D" w:rsidP="00926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7D28" w14:textId="57869DD9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</w:p>
  <w:p w14:paraId="24C848C9" w14:textId="405D5715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  <w:r>
      <w:rPr>
        <w:rFonts w:ascii="Helvetica" w:hAnsi="Helvetica"/>
        <w:sz w:val="28"/>
        <w:szCs w:val="28"/>
      </w:rPr>
      <w:tab/>
    </w:r>
    <w:r w:rsidR="0028193D">
      <w:rPr>
        <w:rFonts w:ascii="Helvetica" w:hAnsi="Helvetica"/>
        <w:sz w:val="28"/>
        <w:szCs w:val="28"/>
      </w:rPr>
      <w:t xml:space="preserve">  </w:t>
    </w:r>
    <w:r>
      <w:rPr>
        <w:rFonts w:ascii="Helvetica" w:hAnsi="Helvetica"/>
        <w:noProof/>
        <w:sz w:val="28"/>
        <w:szCs w:val="28"/>
      </w:rPr>
      <w:drawing>
        <wp:inline distT="0" distB="0" distL="0" distR="0" wp14:anchorId="0D4D0553" wp14:editId="189998C6">
          <wp:extent cx="1693937" cy="34734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507" cy="353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A41064" w14:textId="77777777" w:rsidR="00926A45" w:rsidRDefault="00926A45">
    <w:pPr>
      <w:pStyle w:val="Kopfzeile"/>
      <w:rPr>
        <w:rFonts w:ascii="Helvetica" w:hAnsi="Helvetica"/>
        <w:sz w:val="28"/>
        <w:szCs w:val="28"/>
      </w:rPr>
    </w:pPr>
  </w:p>
  <w:p w14:paraId="67CB3C00" w14:textId="0FD8439D" w:rsidR="00926A45" w:rsidRPr="00926A45" w:rsidRDefault="00926A45">
    <w:pPr>
      <w:pStyle w:val="Kopfzeile"/>
      <w:rPr>
        <w:rFonts w:ascii="Helvetica" w:hAnsi="Helvetica"/>
        <w:sz w:val="28"/>
        <w:szCs w:val="28"/>
      </w:rPr>
    </w:pPr>
    <w:r w:rsidRPr="00926A45">
      <w:rPr>
        <w:rFonts w:ascii="Helvetica" w:hAnsi="Helvetica"/>
        <w:sz w:val="28"/>
        <w:szCs w:val="28"/>
      </w:rPr>
      <w:t xml:space="preserve">P R E S </w:t>
    </w:r>
    <w:proofErr w:type="spellStart"/>
    <w:r w:rsidRPr="00926A45">
      <w:rPr>
        <w:rFonts w:ascii="Helvetica" w:hAnsi="Helvetica"/>
        <w:sz w:val="28"/>
        <w:szCs w:val="28"/>
      </w:rPr>
      <w:t>S</w:t>
    </w:r>
    <w:proofErr w:type="spellEnd"/>
    <w:r w:rsidRPr="00926A45">
      <w:rPr>
        <w:rFonts w:ascii="Helvetica" w:hAnsi="Helvetica"/>
        <w:sz w:val="28"/>
        <w:szCs w:val="28"/>
      </w:rPr>
      <w:t xml:space="preserve"> E M I T </w:t>
    </w:r>
    <w:proofErr w:type="spellStart"/>
    <w:r w:rsidRPr="00926A45">
      <w:rPr>
        <w:rFonts w:ascii="Helvetica" w:hAnsi="Helvetica"/>
        <w:sz w:val="28"/>
        <w:szCs w:val="28"/>
      </w:rPr>
      <w:t>T</w:t>
    </w:r>
    <w:proofErr w:type="spellEnd"/>
    <w:r w:rsidRPr="00926A45">
      <w:rPr>
        <w:rFonts w:ascii="Helvetica" w:hAnsi="Helvetica"/>
        <w:sz w:val="28"/>
        <w:szCs w:val="28"/>
      </w:rPr>
      <w:t xml:space="preserve"> E I L U N G</w:t>
    </w:r>
  </w:p>
  <w:p w14:paraId="33E09F6A" w14:textId="77777777" w:rsidR="00926A45" w:rsidRDefault="00926A4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01CE8"/>
    <w:multiLevelType w:val="hybridMultilevel"/>
    <w:tmpl w:val="4762D11C"/>
    <w:lvl w:ilvl="0" w:tplc="FE0A4A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02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activeWritingStyle w:appName="MSWord" w:lang="de-DE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45"/>
    <w:rsid w:val="00012345"/>
    <w:rsid w:val="00012843"/>
    <w:rsid w:val="000155F8"/>
    <w:rsid w:val="00021B14"/>
    <w:rsid w:val="00023B96"/>
    <w:rsid w:val="00024302"/>
    <w:rsid w:val="00033ABA"/>
    <w:rsid w:val="000438B6"/>
    <w:rsid w:val="000574CB"/>
    <w:rsid w:val="0006250A"/>
    <w:rsid w:val="00066ADB"/>
    <w:rsid w:val="000672DF"/>
    <w:rsid w:val="00067410"/>
    <w:rsid w:val="00070F34"/>
    <w:rsid w:val="00074454"/>
    <w:rsid w:val="00074DB1"/>
    <w:rsid w:val="0007615E"/>
    <w:rsid w:val="00091E32"/>
    <w:rsid w:val="0009238A"/>
    <w:rsid w:val="00096B3C"/>
    <w:rsid w:val="000B2E69"/>
    <w:rsid w:val="000C084A"/>
    <w:rsid w:val="000C3645"/>
    <w:rsid w:val="000D261F"/>
    <w:rsid w:val="000D63F1"/>
    <w:rsid w:val="000E0423"/>
    <w:rsid w:val="000E14D7"/>
    <w:rsid w:val="000E1CA7"/>
    <w:rsid w:val="000E52D5"/>
    <w:rsid w:val="000E723C"/>
    <w:rsid w:val="000F26B6"/>
    <w:rsid w:val="000F60DC"/>
    <w:rsid w:val="000F74EF"/>
    <w:rsid w:val="00100EDD"/>
    <w:rsid w:val="00102474"/>
    <w:rsid w:val="00104CBD"/>
    <w:rsid w:val="00112BE6"/>
    <w:rsid w:val="00112CDE"/>
    <w:rsid w:val="00114DE8"/>
    <w:rsid w:val="00120DAA"/>
    <w:rsid w:val="00124642"/>
    <w:rsid w:val="00131792"/>
    <w:rsid w:val="001354F5"/>
    <w:rsid w:val="0013696E"/>
    <w:rsid w:val="00137D7B"/>
    <w:rsid w:val="00143F59"/>
    <w:rsid w:val="00146B41"/>
    <w:rsid w:val="00160469"/>
    <w:rsid w:val="0016145F"/>
    <w:rsid w:val="00164CE4"/>
    <w:rsid w:val="00165046"/>
    <w:rsid w:val="001652F2"/>
    <w:rsid w:val="00166D6B"/>
    <w:rsid w:val="00171D74"/>
    <w:rsid w:val="00176162"/>
    <w:rsid w:val="001776EB"/>
    <w:rsid w:val="0018216A"/>
    <w:rsid w:val="00184376"/>
    <w:rsid w:val="00190CC9"/>
    <w:rsid w:val="001933BD"/>
    <w:rsid w:val="001A621F"/>
    <w:rsid w:val="001C4748"/>
    <w:rsid w:val="001D4C64"/>
    <w:rsid w:val="001D6B46"/>
    <w:rsid w:val="001E2AC2"/>
    <w:rsid w:val="001E6ED8"/>
    <w:rsid w:val="001F3271"/>
    <w:rsid w:val="001F4334"/>
    <w:rsid w:val="001F6934"/>
    <w:rsid w:val="00203A6F"/>
    <w:rsid w:val="00204964"/>
    <w:rsid w:val="002067D0"/>
    <w:rsid w:val="00210E43"/>
    <w:rsid w:val="0021407E"/>
    <w:rsid w:val="00217988"/>
    <w:rsid w:val="002229C9"/>
    <w:rsid w:val="002237F2"/>
    <w:rsid w:val="002274D0"/>
    <w:rsid w:val="0022773A"/>
    <w:rsid w:val="002406E3"/>
    <w:rsid w:val="0024101A"/>
    <w:rsid w:val="00241EB1"/>
    <w:rsid w:val="00242AA4"/>
    <w:rsid w:val="002436F7"/>
    <w:rsid w:val="00245D03"/>
    <w:rsid w:val="00251F94"/>
    <w:rsid w:val="0025385D"/>
    <w:rsid w:val="00256A8C"/>
    <w:rsid w:val="00261F46"/>
    <w:rsid w:val="002620C9"/>
    <w:rsid w:val="0026505D"/>
    <w:rsid w:val="002675E1"/>
    <w:rsid w:val="00270D02"/>
    <w:rsid w:val="00270EAF"/>
    <w:rsid w:val="002736D9"/>
    <w:rsid w:val="00277A7B"/>
    <w:rsid w:val="0028193D"/>
    <w:rsid w:val="00282B05"/>
    <w:rsid w:val="002845B8"/>
    <w:rsid w:val="002902B9"/>
    <w:rsid w:val="002A1705"/>
    <w:rsid w:val="002B4E6B"/>
    <w:rsid w:val="002B5310"/>
    <w:rsid w:val="002C0621"/>
    <w:rsid w:val="002C449D"/>
    <w:rsid w:val="002E3DF3"/>
    <w:rsid w:val="002E429F"/>
    <w:rsid w:val="002F3D3E"/>
    <w:rsid w:val="00304B4C"/>
    <w:rsid w:val="003124B2"/>
    <w:rsid w:val="00312521"/>
    <w:rsid w:val="00312B51"/>
    <w:rsid w:val="00317823"/>
    <w:rsid w:val="00321C0D"/>
    <w:rsid w:val="00324956"/>
    <w:rsid w:val="0032553C"/>
    <w:rsid w:val="00325ABF"/>
    <w:rsid w:val="0032659E"/>
    <w:rsid w:val="00326E2A"/>
    <w:rsid w:val="00330C0C"/>
    <w:rsid w:val="00341211"/>
    <w:rsid w:val="003430FF"/>
    <w:rsid w:val="00343CAB"/>
    <w:rsid w:val="003569AE"/>
    <w:rsid w:val="003626B7"/>
    <w:rsid w:val="00365110"/>
    <w:rsid w:val="00372919"/>
    <w:rsid w:val="00381EA9"/>
    <w:rsid w:val="003832E1"/>
    <w:rsid w:val="003911AF"/>
    <w:rsid w:val="003A1298"/>
    <w:rsid w:val="003A1BF1"/>
    <w:rsid w:val="003A5137"/>
    <w:rsid w:val="003A51B3"/>
    <w:rsid w:val="003B1040"/>
    <w:rsid w:val="003B3597"/>
    <w:rsid w:val="003C4055"/>
    <w:rsid w:val="003D2E25"/>
    <w:rsid w:val="003F0B97"/>
    <w:rsid w:val="003F272E"/>
    <w:rsid w:val="003F2BD0"/>
    <w:rsid w:val="003F6C11"/>
    <w:rsid w:val="00401B81"/>
    <w:rsid w:val="0041133C"/>
    <w:rsid w:val="00423413"/>
    <w:rsid w:val="004351BC"/>
    <w:rsid w:val="00436FBE"/>
    <w:rsid w:val="00443AAD"/>
    <w:rsid w:val="00450201"/>
    <w:rsid w:val="004505F6"/>
    <w:rsid w:val="004600FD"/>
    <w:rsid w:val="004648F5"/>
    <w:rsid w:val="00493061"/>
    <w:rsid w:val="0049579F"/>
    <w:rsid w:val="004A1707"/>
    <w:rsid w:val="004A5A9A"/>
    <w:rsid w:val="004A6DBB"/>
    <w:rsid w:val="004B741B"/>
    <w:rsid w:val="004C02F8"/>
    <w:rsid w:val="004C2371"/>
    <w:rsid w:val="004C4D91"/>
    <w:rsid w:val="004C6FA7"/>
    <w:rsid w:val="004D4045"/>
    <w:rsid w:val="004D4CB9"/>
    <w:rsid w:val="00500F07"/>
    <w:rsid w:val="005050FE"/>
    <w:rsid w:val="005151E8"/>
    <w:rsid w:val="00517EEB"/>
    <w:rsid w:val="005212F1"/>
    <w:rsid w:val="00522938"/>
    <w:rsid w:val="0053610D"/>
    <w:rsid w:val="00540459"/>
    <w:rsid w:val="00550442"/>
    <w:rsid w:val="00560693"/>
    <w:rsid w:val="00571AC8"/>
    <w:rsid w:val="00576F4F"/>
    <w:rsid w:val="00582A7E"/>
    <w:rsid w:val="005839FF"/>
    <w:rsid w:val="00586EF0"/>
    <w:rsid w:val="005A0B33"/>
    <w:rsid w:val="005A0C23"/>
    <w:rsid w:val="005A50A4"/>
    <w:rsid w:val="005C058E"/>
    <w:rsid w:val="005C0C89"/>
    <w:rsid w:val="005C7684"/>
    <w:rsid w:val="005D0A3A"/>
    <w:rsid w:val="005D5E3B"/>
    <w:rsid w:val="005D7B8D"/>
    <w:rsid w:val="005E35F1"/>
    <w:rsid w:val="005E3D98"/>
    <w:rsid w:val="005F3C11"/>
    <w:rsid w:val="005F6A50"/>
    <w:rsid w:val="00613A3E"/>
    <w:rsid w:val="00620803"/>
    <w:rsid w:val="00622CE4"/>
    <w:rsid w:val="006247FB"/>
    <w:rsid w:val="00631FC3"/>
    <w:rsid w:val="006408D4"/>
    <w:rsid w:val="00643BBC"/>
    <w:rsid w:val="00643FCE"/>
    <w:rsid w:val="006462BC"/>
    <w:rsid w:val="006552BC"/>
    <w:rsid w:val="0065722D"/>
    <w:rsid w:val="00660833"/>
    <w:rsid w:val="0067285F"/>
    <w:rsid w:val="00672A79"/>
    <w:rsid w:val="00673B0E"/>
    <w:rsid w:val="00685B59"/>
    <w:rsid w:val="0069064A"/>
    <w:rsid w:val="00693E0C"/>
    <w:rsid w:val="006A51BF"/>
    <w:rsid w:val="006A58D0"/>
    <w:rsid w:val="006A6275"/>
    <w:rsid w:val="006A6519"/>
    <w:rsid w:val="006C7A3E"/>
    <w:rsid w:val="006D22F9"/>
    <w:rsid w:val="006E5214"/>
    <w:rsid w:val="006E5AAB"/>
    <w:rsid w:val="006E5D6A"/>
    <w:rsid w:val="006F5997"/>
    <w:rsid w:val="006F782D"/>
    <w:rsid w:val="00704865"/>
    <w:rsid w:val="007152B3"/>
    <w:rsid w:val="007206C0"/>
    <w:rsid w:val="00723359"/>
    <w:rsid w:val="00725646"/>
    <w:rsid w:val="00725692"/>
    <w:rsid w:val="00727DB1"/>
    <w:rsid w:val="00747D26"/>
    <w:rsid w:val="00750E7E"/>
    <w:rsid w:val="0075106C"/>
    <w:rsid w:val="0076046C"/>
    <w:rsid w:val="007744D9"/>
    <w:rsid w:val="00775496"/>
    <w:rsid w:val="00787EB5"/>
    <w:rsid w:val="0079106B"/>
    <w:rsid w:val="007944E5"/>
    <w:rsid w:val="0079640D"/>
    <w:rsid w:val="007A13E3"/>
    <w:rsid w:val="007A4F9E"/>
    <w:rsid w:val="007A6401"/>
    <w:rsid w:val="007B5904"/>
    <w:rsid w:val="007C35A1"/>
    <w:rsid w:val="007D4C91"/>
    <w:rsid w:val="007F0152"/>
    <w:rsid w:val="007F5DEB"/>
    <w:rsid w:val="00802A06"/>
    <w:rsid w:val="00804135"/>
    <w:rsid w:val="0081479B"/>
    <w:rsid w:val="00820751"/>
    <w:rsid w:val="00843B24"/>
    <w:rsid w:val="008610BC"/>
    <w:rsid w:val="00862F85"/>
    <w:rsid w:val="0088119A"/>
    <w:rsid w:val="00881A5B"/>
    <w:rsid w:val="00882A6D"/>
    <w:rsid w:val="00883104"/>
    <w:rsid w:val="0089242E"/>
    <w:rsid w:val="00896B4E"/>
    <w:rsid w:val="008A5E98"/>
    <w:rsid w:val="008A673B"/>
    <w:rsid w:val="008B28AB"/>
    <w:rsid w:val="008B3D63"/>
    <w:rsid w:val="008C61BD"/>
    <w:rsid w:val="008D2A46"/>
    <w:rsid w:val="008D511F"/>
    <w:rsid w:val="008E379B"/>
    <w:rsid w:val="008E6D75"/>
    <w:rsid w:val="008F068B"/>
    <w:rsid w:val="008F552F"/>
    <w:rsid w:val="008F6387"/>
    <w:rsid w:val="009028E1"/>
    <w:rsid w:val="00902D13"/>
    <w:rsid w:val="009114C8"/>
    <w:rsid w:val="009160BC"/>
    <w:rsid w:val="00926A45"/>
    <w:rsid w:val="009272A3"/>
    <w:rsid w:val="0092732D"/>
    <w:rsid w:val="00932466"/>
    <w:rsid w:val="00951EFC"/>
    <w:rsid w:val="00954B34"/>
    <w:rsid w:val="00954D47"/>
    <w:rsid w:val="00956C76"/>
    <w:rsid w:val="0096548B"/>
    <w:rsid w:val="00972D8D"/>
    <w:rsid w:val="009759C8"/>
    <w:rsid w:val="00981BFA"/>
    <w:rsid w:val="00987477"/>
    <w:rsid w:val="00993493"/>
    <w:rsid w:val="00993536"/>
    <w:rsid w:val="009A5352"/>
    <w:rsid w:val="009B1C34"/>
    <w:rsid w:val="009C00B1"/>
    <w:rsid w:val="009C4CD5"/>
    <w:rsid w:val="009C4CEB"/>
    <w:rsid w:val="009D088A"/>
    <w:rsid w:val="009D15A5"/>
    <w:rsid w:val="009D530C"/>
    <w:rsid w:val="009D600E"/>
    <w:rsid w:val="009D62C4"/>
    <w:rsid w:val="009D7CE5"/>
    <w:rsid w:val="009E168B"/>
    <w:rsid w:val="009E2086"/>
    <w:rsid w:val="009E47F9"/>
    <w:rsid w:val="009E5010"/>
    <w:rsid w:val="009E5F68"/>
    <w:rsid w:val="009F223A"/>
    <w:rsid w:val="009F6A5B"/>
    <w:rsid w:val="009F7C07"/>
    <w:rsid w:val="00A00DA8"/>
    <w:rsid w:val="00A01CD5"/>
    <w:rsid w:val="00A0501A"/>
    <w:rsid w:val="00A07145"/>
    <w:rsid w:val="00A10638"/>
    <w:rsid w:val="00A13139"/>
    <w:rsid w:val="00A17725"/>
    <w:rsid w:val="00A244AB"/>
    <w:rsid w:val="00A24B07"/>
    <w:rsid w:val="00A25389"/>
    <w:rsid w:val="00A27E6F"/>
    <w:rsid w:val="00A33502"/>
    <w:rsid w:val="00A412EC"/>
    <w:rsid w:val="00A43009"/>
    <w:rsid w:val="00A54443"/>
    <w:rsid w:val="00A636CA"/>
    <w:rsid w:val="00A6394C"/>
    <w:rsid w:val="00A63BDD"/>
    <w:rsid w:val="00A72FCB"/>
    <w:rsid w:val="00A74ACA"/>
    <w:rsid w:val="00A762E3"/>
    <w:rsid w:val="00A831C8"/>
    <w:rsid w:val="00A87DC6"/>
    <w:rsid w:val="00A87F70"/>
    <w:rsid w:val="00A906F1"/>
    <w:rsid w:val="00A96100"/>
    <w:rsid w:val="00AC4E47"/>
    <w:rsid w:val="00AE0A8B"/>
    <w:rsid w:val="00AE6C6F"/>
    <w:rsid w:val="00B044B2"/>
    <w:rsid w:val="00B07B97"/>
    <w:rsid w:val="00B203AC"/>
    <w:rsid w:val="00B20B09"/>
    <w:rsid w:val="00B330DB"/>
    <w:rsid w:val="00B34257"/>
    <w:rsid w:val="00B4763E"/>
    <w:rsid w:val="00B47F59"/>
    <w:rsid w:val="00B618AE"/>
    <w:rsid w:val="00B630AF"/>
    <w:rsid w:val="00B64896"/>
    <w:rsid w:val="00B66C43"/>
    <w:rsid w:val="00B70C06"/>
    <w:rsid w:val="00B72DFD"/>
    <w:rsid w:val="00B82240"/>
    <w:rsid w:val="00B85742"/>
    <w:rsid w:val="00B9494D"/>
    <w:rsid w:val="00BA29EF"/>
    <w:rsid w:val="00BB553D"/>
    <w:rsid w:val="00BC2C81"/>
    <w:rsid w:val="00BC3A88"/>
    <w:rsid w:val="00BC570E"/>
    <w:rsid w:val="00BC5DB8"/>
    <w:rsid w:val="00BC60EE"/>
    <w:rsid w:val="00BD2E9C"/>
    <w:rsid w:val="00BD49C7"/>
    <w:rsid w:val="00BE1CB4"/>
    <w:rsid w:val="00BE65E9"/>
    <w:rsid w:val="00BF036A"/>
    <w:rsid w:val="00BF10E1"/>
    <w:rsid w:val="00BF483D"/>
    <w:rsid w:val="00C02D17"/>
    <w:rsid w:val="00C0579D"/>
    <w:rsid w:val="00C07FA1"/>
    <w:rsid w:val="00C131BD"/>
    <w:rsid w:val="00C13954"/>
    <w:rsid w:val="00C13989"/>
    <w:rsid w:val="00C229C6"/>
    <w:rsid w:val="00C251B0"/>
    <w:rsid w:val="00C25780"/>
    <w:rsid w:val="00C3012C"/>
    <w:rsid w:val="00C35994"/>
    <w:rsid w:val="00C42990"/>
    <w:rsid w:val="00C43392"/>
    <w:rsid w:val="00C46479"/>
    <w:rsid w:val="00C47257"/>
    <w:rsid w:val="00C47BE6"/>
    <w:rsid w:val="00C50943"/>
    <w:rsid w:val="00C50D1B"/>
    <w:rsid w:val="00C526BB"/>
    <w:rsid w:val="00C56A2D"/>
    <w:rsid w:val="00C638BC"/>
    <w:rsid w:val="00C66D40"/>
    <w:rsid w:val="00C67288"/>
    <w:rsid w:val="00C70F94"/>
    <w:rsid w:val="00C71983"/>
    <w:rsid w:val="00C75AF4"/>
    <w:rsid w:val="00C8062B"/>
    <w:rsid w:val="00C85125"/>
    <w:rsid w:val="00C87263"/>
    <w:rsid w:val="00CA15AA"/>
    <w:rsid w:val="00CA315F"/>
    <w:rsid w:val="00CC3454"/>
    <w:rsid w:val="00CC3622"/>
    <w:rsid w:val="00CD00D5"/>
    <w:rsid w:val="00CE6FA8"/>
    <w:rsid w:val="00CE753D"/>
    <w:rsid w:val="00CF3CB6"/>
    <w:rsid w:val="00D0297B"/>
    <w:rsid w:val="00D1198A"/>
    <w:rsid w:val="00D222A8"/>
    <w:rsid w:val="00D24EC3"/>
    <w:rsid w:val="00D270B8"/>
    <w:rsid w:val="00D54D44"/>
    <w:rsid w:val="00D55A91"/>
    <w:rsid w:val="00D606DE"/>
    <w:rsid w:val="00D619D6"/>
    <w:rsid w:val="00D62A8E"/>
    <w:rsid w:val="00D64CBF"/>
    <w:rsid w:val="00D70422"/>
    <w:rsid w:val="00D71BE1"/>
    <w:rsid w:val="00D86906"/>
    <w:rsid w:val="00D86F96"/>
    <w:rsid w:val="00DA065E"/>
    <w:rsid w:val="00DA43D1"/>
    <w:rsid w:val="00DA52EA"/>
    <w:rsid w:val="00DA650A"/>
    <w:rsid w:val="00DA7175"/>
    <w:rsid w:val="00DB2A24"/>
    <w:rsid w:val="00DB4095"/>
    <w:rsid w:val="00DB51EB"/>
    <w:rsid w:val="00DC2B08"/>
    <w:rsid w:val="00DC546B"/>
    <w:rsid w:val="00DD34A2"/>
    <w:rsid w:val="00DE1C0F"/>
    <w:rsid w:val="00DE4FF6"/>
    <w:rsid w:val="00E01A4F"/>
    <w:rsid w:val="00E12A10"/>
    <w:rsid w:val="00E20DD2"/>
    <w:rsid w:val="00E223A5"/>
    <w:rsid w:val="00E2627E"/>
    <w:rsid w:val="00E26869"/>
    <w:rsid w:val="00E27075"/>
    <w:rsid w:val="00E27C29"/>
    <w:rsid w:val="00E35A5E"/>
    <w:rsid w:val="00E53944"/>
    <w:rsid w:val="00E54EBA"/>
    <w:rsid w:val="00E56AB3"/>
    <w:rsid w:val="00E63DED"/>
    <w:rsid w:val="00E72518"/>
    <w:rsid w:val="00E7277A"/>
    <w:rsid w:val="00E777F3"/>
    <w:rsid w:val="00E83130"/>
    <w:rsid w:val="00E850A5"/>
    <w:rsid w:val="00E8693B"/>
    <w:rsid w:val="00E86ADB"/>
    <w:rsid w:val="00E929AF"/>
    <w:rsid w:val="00EA06CB"/>
    <w:rsid w:val="00EA0F69"/>
    <w:rsid w:val="00EA22B6"/>
    <w:rsid w:val="00EB3A08"/>
    <w:rsid w:val="00EB3E43"/>
    <w:rsid w:val="00EB64E0"/>
    <w:rsid w:val="00EC06C5"/>
    <w:rsid w:val="00EC42A1"/>
    <w:rsid w:val="00ED3AD0"/>
    <w:rsid w:val="00EE0AB9"/>
    <w:rsid w:val="00EE0E14"/>
    <w:rsid w:val="00EE2EE5"/>
    <w:rsid w:val="00EE511C"/>
    <w:rsid w:val="00EF5B6F"/>
    <w:rsid w:val="00EF6C68"/>
    <w:rsid w:val="00F038D7"/>
    <w:rsid w:val="00F07C11"/>
    <w:rsid w:val="00F16491"/>
    <w:rsid w:val="00F16BE5"/>
    <w:rsid w:val="00F16E45"/>
    <w:rsid w:val="00F2173B"/>
    <w:rsid w:val="00F23797"/>
    <w:rsid w:val="00F23B2A"/>
    <w:rsid w:val="00F255E8"/>
    <w:rsid w:val="00F258AD"/>
    <w:rsid w:val="00F319C9"/>
    <w:rsid w:val="00F3552D"/>
    <w:rsid w:val="00F36C08"/>
    <w:rsid w:val="00F37A89"/>
    <w:rsid w:val="00F55189"/>
    <w:rsid w:val="00F630DB"/>
    <w:rsid w:val="00F638C2"/>
    <w:rsid w:val="00F641B8"/>
    <w:rsid w:val="00F65476"/>
    <w:rsid w:val="00F66969"/>
    <w:rsid w:val="00F86BC0"/>
    <w:rsid w:val="00F96EB1"/>
    <w:rsid w:val="00FA3CE4"/>
    <w:rsid w:val="00FA5F78"/>
    <w:rsid w:val="00FA6FA4"/>
    <w:rsid w:val="00FA7682"/>
    <w:rsid w:val="00FA7927"/>
    <w:rsid w:val="00FC0985"/>
    <w:rsid w:val="00FC49EA"/>
    <w:rsid w:val="00FC589B"/>
    <w:rsid w:val="00FD0E9A"/>
    <w:rsid w:val="00FE172B"/>
    <w:rsid w:val="00FF2C5B"/>
    <w:rsid w:val="00FF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BD3D0"/>
  <w15:chartTrackingRefBased/>
  <w15:docId w15:val="{9A831C3F-DE06-044A-850D-6265A9BD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6A45"/>
  </w:style>
  <w:style w:type="paragraph" w:styleId="Fuzeile">
    <w:name w:val="footer"/>
    <w:basedOn w:val="Standard"/>
    <w:link w:val="Fu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26A45"/>
  </w:style>
  <w:style w:type="paragraph" w:styleId="berarbeitung">
    <w:name w:val="Revision"/>
    <w:hidden/>
    <w:uiPriority w:val="99"/>
    <w:semiHidden/>
    <w:rsid w:val="00251F94"/>
  </w:style>
  <w:style w:type="paragraph" w:styleId="Listenabsatz">
    <w:name w:val="List Paragraph"/>
    <w:basedOn w:val="Standard"/>
    <w:uiPriority w:val="34"/>
    <w:qFormat/>
    <w:rsid w:val="00B82240"/>
    <w:pPr>
      <w:spacing w:after="200" w:line="276" w:lineRule="auto"/>
      <w:ind w:left="720"/>
      <w:contextualSpacing/>
    </w:pPr>
    <w:rPr>
      <w:rFonts w:ascii="Arial" w:hAnsi="Arial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E20DD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E20DD2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896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9272A3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7D4C91"/>
    <w:pPr>
      <w:suppressAutoHyphens/>
      <w:autoSpaceDN w:val="0"/>
      <w:textAlignment w:val="baseline"/>
    </w:pPr>
    <w:rPr>
      <w:rFonts w:ascii="Calibri" w:eastAsia="Calibri" w:hAnsi="Calibri" w:cs="Times New Roman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E14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E14D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E14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4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4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30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7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mt@press-n-relations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anz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inda.dorn@wanzl.com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press-n-relations.de" TargetMode="External"/><Relationship Id="rId10" Type="http://schemas.openxmlformats.org/officeDocument/2006/relationships/hyperlink" Target="https://press-n-relations.amid-pr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FB94378698F4C88BF589235B19E89" ma:contentTypeVersion="17" ma:contentTypeDescription="Create a new document." ma:contentTypeScope="" ma:versionID="34da49767313c91147eaa9ec7d10c85e">
  <xsd:schema xmlns:xsd="http://www.w3.org/2001/XMLSchema" xmlns:xs="http://www.w3.org/2001/XMLSchema" xmlns:p="http://schemas.microsoft.com/office/2006/metadata/properties" xmlns:ns2="46fa985e-8d9d-45a4-912c-20c1b94b6eed" xmlns:ns3="82dc8dee-7684-4f6f-9b4b-10863ce4ef69" targetNamespace="http://schemas.microsoft.com/office/2006/metadata/properties" ma:root="true" ma:fieldsID="3d1b51d0d76fe803981e57bf7a61942f" ns2:_="" ns3:_="">
    <xsd:import namespace="46fa985e-8d9d-45a4-912c-20c1b94b6eed"/>
    <xsd:import namespace="82dc8dee-7684-4f6f-9b4b-10863ce4e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a985e-8d9d-45a4-912c-20c1b94b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b8dcc0c-f1f1-473f-8be9-89d407f5a6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c8dee-7684-4f6f-9b4b-10863ce4e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3dda6b-00a0-4176-b23e-f218683e8ad0}" ma:internalName="TaxCatchAll" ma:showField="CatchAllData" ma:web="82dc8dee-7684-4f6f-9b4b-10863ce4e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a985e-8d9d-45a4-912c-20c1b94b6eed">
      <Terms xmlns="http://schemas.microsoft.com/office/infopath/2007/PartnerControls"/>
    </lcf76f155ced4ddcb4097134ff3c332f>
    <TaxCatchAll xmlns="82dc8dee-7684-4f6f-9b4b-10863ce4ef69" xsi:nil="true"/>
  </documentManagement>
</p:properties>
</file>

<file path=customXml/itemProps1.xml><?xml version="1.0" encoding="utf-8"?>
<ds:datastoreItem xmlns:ds="http://schemas.openxmlformats.org/officeDocument/2006/customXml" ds:itemID="{FD6D196F-6C79-4477-9AA0-66D67B65FD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a985e-8d9d-45a4-912c-20c1b94b6eed"/>
    <ds:schemaRef ds:uri="82dc8dee-7684-4f6f-9b4b-10863ce4e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A60C24-37B0-4C78-AEB5-153725F59C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D535A7-BFAA-4488-98B8-7F43C7AB3A4D}">
  <ds:schemaRefs>
    <ds:schemaRef ds:uri="http://schemas.microsoft.com/office/2006/metadata/properties"/>
    <ds:schemaRef ds:uri="http://schemas.microsoft.com/office/infopath/2007/PartnerControls"/>
    <ds:schemaRef ds:uri="46fa985e-8d9d-45a4-912c-20c1b94b6eed"/>
    <ds:schemaRef ds:uri="82dc8dee-7684-4f6f-9b4b-10863ce4ef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Desiree Müller</dc:creator>
  <cp:keywords/>
  <dc:description/>
  <cp:lastModifiedBy>Desiree Müller</cp:lastModifiedBy>
  <cp:revision>5</cp:revision>
  <cp:lastPrinted>2023-10-11T12:10:00Z</cp:lastPrinted>
  <dcterms:created xsi:type="dcterms:W3CDTF">2025-04-28T07:01:00Z</dcterms:created>
  <dcterms:modified xsi:type="dcterms:W3CDTF">2025-04-28T13:25:00Z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0x010100250FB94378698F4C88BF589235B19E89</vt:lpwstr>
  </property>
  <property fmtid="{D5CDD505-2E9C-101B-9397-08002B2CF9AE}" pid="3" name="MediaServiceImageTags">
    <vt:lpwstr/>
  </property>
</Properties>
</file>